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D4B7" w14:textId="77777777" w:rsidR="009D435B" w:rsidRDefault="009D435B" w:rsidP="00B211B5">
      <w:pPr>
        <w:jc w:val="right"/>
      </w:pPr>
      <w:r>
        <w:rPr>
          <w:noProof/>
        </w:rPr>
        <w:drawing>
          <wp:inline distT="0" distB="0" distL="0" distR="0" wp14:anchorId="4C0E5071" wp14:editId="2297A74F">
            <wp:extent cx="2192118" cy="63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118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C55F" w14:textId="444B8554" w:rsidR="009D435B" w:rsidRDefault="00483C89" w:rsidP="00A862B8">
      <w:pPr>
        <w:pStyle w:val="Title"/>
      </w:pPr>
      <w:r>
        <w:t>resource allocation plan</w:t>
      </w:r>
    </w:p>
    <w:p w14:paraId="7DB3760B" w14:textId="77777777" w:rsidR="009D435B" w:rsidRDefault="009D435B" w:rsidP="000A6CF4">
      <w:pPr>
        <w:jc w:val="both"/>
      </w:pPr>
    </w:p>
    <w:p w14:paraId="40335BFD" w14:textId="059F7E67" w:rsidR="009E61A1" w:rsidRDefault="7DC0C04A" w:rsidP="7145C954">
      <w:pPr>
        <w:rPr>
          <w:sz w:val="24"/>
          <w:szCs w:val="24"/>
        </w:rPr>
      </w:pPr>
      <w:r w:rsidRPr="001D1B17">
        <w:rPr>
          <w:sz w:val="28"/>
          <w:szCs w:val="28"/>
        </w:rPr>
        <w:t>Classification</w:t>
      </w:r>
      <w:r w:rsidRPr="7145C954">
        <w:rPr>
          <w:color w:val="008CC8"/>
          <w:sz w:val="28"/>
          <w:szCs w:val="28"/>
        </w:rPr>
        <w:t>:</w:t>
      </w:r>
      <w:r>
        <w:t xml:space="preserve"> </w:t>
      </w:r>
      <w:r w:rsidR="00483C89">
        <w:rPr>
          <w:b/>
          <w:bCs/>
          <w:sz w:val="24"/>
          <w:szCs w:val="24"/>
        </w:rPr>
        <w:t>Internal</w:t>
      </w:r>
    </w:p>
    <w:p w14:paraId="68C48E77" w14:textId="33C272D5" w:rsidR="009D435B" w:rsidRDefault="00550941" w:rsidP="000A6CF4">
      <w:pPr>
        <w:jc w:val="both"/>
      </w:pPr>
      <w:r>
        <w:t xml:space="preserve">This </w:t>
      </w:r>
      <w:r w:rsidR="00483C89">
        <w:t>is intended for</w:t>
      </w:r>
      <w:r w:rsidR="0039579C">
        <w:t xml:space="preserve"> </w:t>
      </w:r>
      <w:r w:rsidR="00A9216D">
        <w:t>internal use by [Company Name]</w:t>
      </w:r>
      <w:r w:rsidR="0039579C">
        <w:t xml:space="preserve"> and </w:t>
      </w:r>
      <w:r w:rsidR="009561E6">
        <w:t>should not be shared without written permission from the owner.</w:t>
      </w:r>
    </w:p>
    <w:tbl>
      <w:tblPr>
        <w:tblStyle w:val="GridTable4-Accent4"/>
        <w:tblW w:w="0" w:type="auto"/>
        <w:tblLook w:val="06A0" w:firstRow="1" w:lastRow="0" w:firstColumn="1" w:lastColumn="0" w:noHBand="1" w:noVBand="1"/>
      </w:tblPr>
      <w:tblGrid>
        <w:gridCol w:w="914"/>
        <w:gridCol w:w="1129"/>
        <w:gridCol w:w="1234"/>
        <w:gridCol w:w="1158"/>
        <w:gridCol w:w="1409"/>
        <w:gridCol w:w="1263"/>
        <w:gridCol w:w="1909"/>
      </w:tblGrid>
      <w:tr w:rsidR="00C84D5B" w:rsidRPr="00995854" w14:paraId="540F96BC" w14:textId="77777777" w:rsidTr="00695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0C9D71" w14:textId="77777777" w:rsidR="003A000D" w:rsidRPr="00995854" w:rsidRDefault="003A000D" w:rsidP="00F97EE7">
            <w:pPr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Version </w:t>
            </w:r>
          </w:p>
        </w:tc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00CF1E" w14:textId="77777777" w:rsidR="003A000D" w:rsidRPr="00550941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lang w:val="en-US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Approved </w:t>
            </w:r>
            <w:r>
              <w:rPr>
                <w:rFonts w:ascii="Calibri" w:eastAsia="Calibri" w:hAnsi="Calibri" w:cs="Calibri"/>
                <w:lang w:val="en-US"/>
              </w:rPr>
              <w:t>B</w:t>
            </w:r>
            <w:r w:rsidRPr="00995854">
              <w:rPr>
                <w:rFonts w:ascii="Calibri" w:eastAsia="Calibri" w:hAnsi="Calibri" w:cs="Calibri"/>
                <w:lang w:val="en-US"/>
              </w:rPr>
              <w:t>y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168E48" w14:textId="77777777" w:rsidR="003A000D" w:rsidRPr="00995854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Owner</w:t>
            </w:r>
          </w:p>
        </w:tc>
        <w:tc>
          <w:tcPr>
            <w:tcW w:w="11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5D5EEF" w14:textId="77777777" w:rsidR="003A000D" w:rsidRPr="00995854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Date </w:t>
            </w:r>
            <w:r>
              <w:rPr>
                <w:rFonts w:ascii="Calibri" w:eastAsia="Calibri" w:hAnsi="Calibri" w:cs="Calibri"/>
                <w:lang w:val="en-US"/>
              </w:rPr>
              <w:t>L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ast </w:t>
            </w:r>
            <w:r>
              <w:rPr>
                <w:rFonts w:ascii="Calibri" w:eastAsia="Calibri" w:hAnsi="Calibri" w:cs="Calibri"/>
                <w:lang w:val="en-US"/>
              </w:rPr>
              <w:t>U</w:t>
            </w:r>
            <w:r w:rsidRPr="00995854">
              <w:rPr>
                <w:rFonts w:ascii="Calibri" w:eastAsia="Calibri" w:hAnsi="Calibri" w:cs="Calibri"/>
                <w:lang w:val="en-US"/>
              </w:rPr>
              <w:t>pdated</w:t>
            </w:r>
          </w:p>
          <w:p w14:paraId="6F0FDD8C" w14:textId="77777777" w:rsidR="003A000D" w:rsidRPr="00995854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B3452F" w14:textId="77777777" w:rsidR="003A000D" w:rsidRPr="00995854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Review Frequency</w:t>
            </w:r>
          </w:p>
        </w:tc>
        <w:tc>
          <w:tcPr>
            <w:tcW w:w="1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209B2" w14:textId="77777777" w:rsidR="003A000D" w:rsidRPr="00995854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Next </w:t>
            </w:r>
            <w:r>
              <w:rPr>
                <w:rFonts w:ascii="Calibri" w:eastAsia="Calibri" w:hAnsi="Calibri" w:cs="Calibri"/>
                <w:lang w:val="en-US"/>
              </w:rPr>
              <w:t>R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eview </w:t>
            </w:r>
          </w:p>
        </w:tc>
        <w:tc>
          <w:tcPr>
            <w:tcW w:w="19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EAC18B" w14:textId="77777777" w:rsidR="003A000D" w:rsidRPr="00670232" w:rsidRDefault="003A000D" w:rsidP="00F97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670232">
              <w:rPr>
                <w:rFonts w:ascii="Calibri" w:eastAsia="Calibri" w:hAnsi="Calibri" w:cs="Calibri"/>
                <w:lang w:val="en-US"/>
              </w:rPr>
              <w:t>Comments</w:t>
            </w:r>
          </w:p>
        </w:tc>
      </w:tr>
      <w:tr w:rsidR="003A000D" w:rsidRPr="00995854" w14:paraId="3AB929B6" w14:textId="77777777" w:rsidTr="00695B3C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single" w:sz="4" w:space="0" w:color="FFFFFF" w:themeColor="background1"/>
            </w:tcBorders>
          </w:tcPr>
          <w:p w14:paraId="75168EB3" w14:textId="77777777" w:rsidR="003A000D" w:rsidRPr="00995854" w:rsidRDefault="003A000D" w:rsidP="00F97EE7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29" w:type="dxa"/>
            <w:tcBorders>
              <w:top w:val="single" w:sz="4" w:space="0" w:color="FFFFFF" w:themeColor="background1"/>
            </w:tcBorders>
          </w:tcPr>
          <w:p w14:paraId="7D6D5226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34" w:type="dxa"/>
            <w:tcBorders>
              <w:top w:val="single" w:sz="4" w:space="0" w:color="FFFFFF" w:themeColor="background1"/>
            </w:tcBorders>
          </w:tcPr>
          <w:p w14:paraId="65F57603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58" w:type="dxa"/>
            <w:tcBorders>
              <w:top w:val="single" w:sz="4" w:space="0" w:color="FFFFFF" w:themeColor="background1"/>
            </w:tcBorders>
          </w:tcPr>
          <w:p w14:paraId="14BD34D3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409" w:type="dxa"/>
            <w:tcBorders>
              <w:top w:val="single" w:sz="4" w:space="0" w:color="FFFFFF" w:themeColor="background1"/>
            </w:tcBorders>
          </w:tcPr>
          <w:p w14:paraId="39A02D10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63" w:type="dxa"/>
            <w:tcBorders>
              <w:top w:val="single" w:sz="4" w:space="0" w:color="FFFFFF" w:themeColor="background1"/>
            </w:tcBorders>
          </w:tcPr>
          <w:p w14:paraId="50ED914F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909" w:type="dxa"/>
            <w:tcBorders>
              <w:top w:val="single" w:sz="4" w:space="0" w:color="FFFFFF" w:themeColor="background1"/>
            </w:tcBorders>
          </w:tcPr>
          <w:p w14:paraId="44EC5D04" w14:textId="77777777" w:rsidR="003A000D" w:rsidRPr="00995854" w:rsidRDefault="003A000D" w:rsidP="00F97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62D65AB5" w14:textId="77777777" w:rsidR="003A000D" w:rsidRDefault="003A000D" w:rsidP="000A6CF4">
      <w:pPr>
        <w:jc w:val="both"/>
      </w:pPr>
    </w:p>
    <w:sdt>
      <w:sdtPr>
        <w:id w:val="970751024"/>
        <w:docPartObj>
          <w:docPartGallery w:val="Table of Contents"/>
          <w:docPartUnique/>
        </w:docPartObj>
      </w:sdtPr>
      <w:sdtEndPr/>
      <w:sdtContent>
        <w:p w14:paraId="17508597" w14:textId="77777777" w:rsidR="009D435B" w:rsidRPr="00550097" w:rsidRDefault="009D435B" w:rsidP="000A6CF4">
          <w:pPr>
            <w:jc w:val="both"/>
            <w:rPr>
              <w:rStyle w:val="Heading1Char"/>
            </w:rPr>
          </w:pPr>
          <w:r w:rsidRPr="7145C954">
            <w:rPr>
              <w:rStyle w:val="Heading1Char"/>
            </w:rPr>
            <w:t>Contents</w:t>
          </w:r>
        </w:p>
        <w:p w14:paraId="1CA917DC" w14:textId="76D78E31" w:rsidR="00CA32A5" w:rsidRDefault="3E6A34F4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 w:rsidR="009D435B">
            <w:instrText>TOC \o "1-3" \h \z \u</w:instrText>
          </w:r>
          <w:r>
            <w:fldChar w:fldCharType="separate"/>
          </w:r>
          <w:hyperlink w:anchor="_Toc168930635" w:history="1">
            <w:r w:rsidR="00CA32A5" w:rsidRPr="00DE78EF">
              <w:rPr>
                <w:rStyle w:val="Hyperlink"/>
                <w:noProof/>
              </w:rPr>
              <w:t>Resource Allocation Plan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_Toc168930635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 w:rsidR="003975E9">
              <w:rPr>
                <w:noProof/>
                <w:webHidden/>
              </w:rPr>
              <w:t>2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1E05044D" w14:textId="63276BAA" w:rsidR="00CA32A5" w:rsidRDefault="003975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36" w:history="1">
            <w:r w:rsidR="00CA32A5" w:rsidRPr="00DE78EF">
              <w:rPr>
                <w:rStyle w:val="Hyperlink"/>
                <w:noProof/>
              </w:rPr>
              <w:t>1. Introduction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_Toc168930636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4182CC59" w14:textId="7211A0B7" w:rsidR="00CA32A5" w:rsidRDefault="003975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37" w:history="1">
            <w:r w:rsidR="00CA32A5" w:rsidRPr="00DE78EF">
              <w:rPr>
                <w:rStyle w:val="Hyperlink"/>
                <w:noProof/>
              </w:rPr>
              <w:t>2. Financial Resources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_Toc168930637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51E64C05" w14:textId="6B3F6E0B" w:rsidR="00CA32A5" w:rsidRDefault="003975E9">
          <w:pPr>
            <w:pStyle w:val="TOC3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38" w:history="1">
            <w:r w:rsidR="00CA32A5" w:rsidRPr="00DE78EF">
              <w:rPr>
                <w:rStyle w:val="Hyperlink"/>
                <w:noProof/>
              </w:rPr>
              <w:t>Budget Allocation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_Toc168930638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0AFF45EB" w14:textId="35A6D284" w:rsidR="00CA32A5" w:rsidRDefault="003975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39" w:history="1">
            <w:r w:rsidR="00CA32A5" w:rsidRPr="00DE78EF">
              <w:rPr>
                <w:rStyle w:val="Hyperlink"/>
                <w:noProof/>
              </w:rPr>
              <w:t>3. Human Resources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_Toc168930639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7E2A03A3" w14:textId="43AEAAE7" w:rsidR="00CA32A5" w:rsidRDefault="003975E9">
          <w:pPr>
            <w:pStyle w:val="TOC3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40" w:history="1">
            <w:r w:rsidR="00CA32A5" w:rsidRPr="00DE78EF">
              <w:rPr>
                <w:rStyle w:val="Hyperlink"/>
                <w:noProof/>
              </w:rPr>
              <w:t>Roles and Responsibilities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_Toc168930640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2CDA780E" w14:textId="74D457DA" w:rsidR="00CA32A5" w:rsidRDefault="003975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41" w:history="1">
            <w:r w:rsidR="00CA32A5" w:rsidRPr="00DE78EF">
              <w:rPr>
                <w:rStyle w:val="Hyperlink"/>
                <w:noProof/>
              </w:rPr>
              <w:t>4. Technical Resources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_Toc168930641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543C8408" w14:textId="298A0E7E" w:rsidR="00CA32A5" w:rsidRDefault="003975E9">
          <w:pPr>
            <w:pStyle w:val="TOC3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42" w:history="1">
            <w:r w:rsidR="00CA32A5" w:rsidRPr="00DE78EF">
              <w:rPr>
                <w:rStyle w:val="Hyperlink"/>
                <w:noProof/>
              </w:rPr>
              <w:t>Hardware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_Toc168930642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30A203AB" w14:textId="268FEC90" w:rsidR="00CA32A5" w:rsidRDefault="003975E9">
          <w:pPr>
            <w:pStyle w:val="TOC3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43" w:history="1">
            <w:r w:rsidR="00CA32A5" w:rsidRPr="00DE78EF">
              <w:rPr>
                <w:rStyle w:val="Hyperlink"/>
                <w:noProof/>
              </w:rPr>
              <w:t>Software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_Toc168930643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52738C04" w14:textId="2D5060EC" w:rsidR="00CA32A5" w:rsidRDefault="003975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44" w:history="1">
            <w:r w:rsidR="00CA32A5" w:rsidRPr="00DE78EF">
              <w:rPr>
                <w:rStyle w:val="Hyperlink"/>
                <w:noProof/>
              </w:rPr>
              <w:t>5. Training and Awareness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_Toc168930644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35CF4793" w14:textId="2BEC552F" w:rsidR="00CA32A5" w:rsidRDefault="003975E9">
          <w:pPr>
            <w:pStyle w:val="TOC3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45" w:history="1">
            <w:r w:rsidR="00CA32A5" w:rsidRPr="00DE78EF">
              <w:rPr>
                <w:rStyle w:val="Hyperlink"/>
                <w:noProof/>
              </w:rPr>
              <w:t>Training Programs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_Toc168930645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6BF9AF3C" w14:textId="44A6154E" w:rsidR="00CA32A5" w:rsidRDefault="003975E9">
          <w:pPr>
            <w:pStyle w:val="TOC3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46" w:history="1">
            <w:r w:rsidR="00CA32A5" w:rsidRPr="00DE78EF">
              <w:rPr>
                <w:rStyle w:val="Hyperlink"/>
                <w:noProof/>
              </w:rPr>
              <w:t>Awareness Campaigns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_Toc168930646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64C49305" w14:textId="7C3712F6" w:rsidR="00CA32A5" w:rsidRDefault="003975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47" w:history="1">
            <w:r w:rsidR="00CA32A5" w:rsidRPr="00DE78EF">
              <w:rPr>
                <w:rStyle w:val="Hyperlink"/>
                <w:noProof/>
              </w:rPr>
              <w:t>6. Review and Approval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_Toc168930647 \h </w:instrText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64491B54" w14:textId="7DA41698" w:rsidR="00CA32A5" w:rsidRDefault="003975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8930648" w:history="1">
            <w:r w:rsidR="00CA32A5" w:rsidRPr="00DE78EF">
              <w:rPr>
                <w:rStyle w:val="Hyperlink"/>
                <w:noProof/>
              </w:rPr>
              <w:t>7. Comments</w:t>
            </w:r>
            <w:r w:rsidR="00CA32A5">
              <w:rPr>
                <w:noProof/>
                <w:webHidden/>
              </w:rPr>
              <w:tab/>
            </w:r>
            <w:r w:rsidR="00CA32A5">
              <w:rPr>
                <w:noProof/>
                <w:webHidden/>
              </w:rPr>
              <w:fldChar w:fldCharType="begin"/>
            </w:r>
            <w:r w:rsidR="00CA32A5">
              <w:rPr>
                <w:noProof/>
                <w:webHidden/>
              </w:rPr>
              <w:instrText xml:space="preserve"> PAGEREF _Toc168930648 \h </w:instrText>
            </w:r>
            <w:r w:rsidR="00CA32A5">
              <w:rPr>
                <w:noProof/>
                <w:webHidden/>
              </w:rPr>
            </w:r>
            <w:r w:rsidR="00CA32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32A5">
              <w:rPr>
                <w:noProof/>
                <w:webHidden/>
              </w:rPr>
              <w:fldChar w:fldCharType="end"/>
            </w:r>
          </w:hyperlink>
        </w:p>
        <w:p w14:paraId="6708D287" w14:textId="63AA50A9" w:rsidR="3E6A34F4" w:rsidRDefault="3E6A34F4" w:rsidP="3E6A34F4">
          <w:pPr>
            <w:pStyle w:val="TOC1"/>
            <w:tabs>
              <w:tab w:val="right" w:leader="dot" w:pos="9015"/>
            </w:tabs>
          </w:pPr>
          <w:r>
            <w:fldChar w:fldCharType="end"/>
          </w:r>
        </w:p>
      </w:sdtContent>
    </w:sdt>
    <w:p w14:paraId="149C6F98" w14:textId="77777777" w:rsidR="00CA32A5" w:rsidRDefault="00CA32A5" w:rsidP="00CA32A5"/>
    <w:p w14:paraId="5DC2D7DE" w14:textId="77777777" w:rsidR="00CA32A5" w:rsidRPr="00CA32A5" w:rsidRDefault="00CA32A5" w:rsidP="00CA32A5">
      <w:pPr>
        <w:pStyle w:val="Heading1"/>
        <w:rPr>
          <w:rFonts w:asciiTheme="minorHAnsi" w:hAnsiTheme="minorHAnsi"/>
        </w:rPr>
      </w:pPr>
      <w:bookmarkStart w:id="0" w:name="_Toc168930635"/>
      <w:r w:rsidRPr="00CA32A5">
        <w:rPr>
          <w:rFonts w:asciiTheme="minorHAnsi" w:hAnsiTheme="minorHAnsi"/>
        </w:rPr>
        <w:lastRenderedPageBreak/>
        <w:t>Resource Allocation Plan</w:t>
      </w:r>
      <w:bookmarkEnd w:id="0"/>
    </w:p>
    <w:p w14:paraId="16E03D9D" w14:textId="4A3E06E3" w:rsidR="00CA32A5" w:rsidRPr="00CA32A5" w:rsidRDefault="00CA32A5" w:rsidP="00CA32A5">
      <w:pPr>
        <w:pStyle w:val="Heading2"/>
        <w:rPr>
          <w:rFonts w:asciiTheme="minorHAnsi" w:hAnsiTheme="minorHAnsi"/>
        </w:rPr>
      </w:pPr>
      <w:bookmarkStart w:id="1" w:name="_Toc168930636"/>
      <w:r w:rsidRPr="00CA32A5">
        <w:rPr>
          <w:rFonts w:asciiTheme="minorHAnsi" w:hAnsiTheme="minorHAnsi"/>
        </w:rPr>
        <w:t>Introduction</w:t>
      </w:r>
      <w:bookmarkEnd w:id="1"/>
    </w:p>
    <w:p w14:paraId="33A85AF8" w14:textId="6052D277" w:rsidR="00CA32A5" w:rsidRPr="00CA32A5" w:rsidRDefault="00CA32A5" w:rsidP="00CA32A5">
      <w:pPr>
        <w:pStyle w:val="NormalWeb"/>
        <w:rPr>
          <w:rFonts w:asciiTheme="minorHAnsi" w:hAnsiTheme="minorHAnsi"/>
        </w:rPr>
      </w:pPr>
      <w:r w:rsidRPr="00CA32A5">
        <w:rPr>
          <w:rFonts w:asciiTheme="minorHAnsi" w:hAnsiTheme="minorHAnsi"/>
        </w:rPr>
        <w:t>This document outlines the resources required for the effective implementation, maintenance, and continual improvement of the Information Security Management System (ISMS) as per ISO 27001 requirements</w:t>
      </w:r>
      <w:r w:rsidR="00A733C5">
        <w:rPr>
          <w:rFonts w:asciiTheme="minorHAnsi" w:hAnsiTheme="minorHAnsi"/>
        </w:rPr>
        <w:t xml:space="preserve"> for the period [xxxxxx] to [xxxxxx].</w:t>
      </w:r>
    </w:p>
    <w:p w14:paraId="77C26033" w14:textId="77777777" w:rsidR="000C73CD" w:rsidRDefault="000C73CD" w:rsidP="00A449DF">
      <w:pPr>
        <w:pStyle w:val="Heading2"/>
        <w:spacing w:after="120"/>
        <w:rPr>
          <w:rFonts w:asciiTheme="minorHAnsi" w:hAnsiTheme="minorHAnsi"/>
        </w:rPr>
      </w:pPr>
      <w:bookmarkStart w:id="2" w:name="_Toc168930639"/>
    </w:p>
    <w:p w14:paraId="16918F30" w14:textId="549874B7" w:rsidR="00CA32A5" w:rsidRPr="00CA32A5" w:rsidRDefault="00CA32A5" w:rsidP="00A449DF">
      <w:pPr>
        <w:pStyle w:val="Heading2"/>
        <w:spacing w:after="120"/>
        <w:rPr>
          <w:rFonts w:asciiTheme="minorHAnsi" w:hAnsiTheme="minorHAnsi"/>
        </w:rPr>
      </w:pPr>
      <w:r w:rsidRPr="00CA32A5">
        <w:rPr>
          <w:rFonts w:asciiTheme="minorHAnsi" w:hAnsiTheme="minorHAnsi"/>
        </w:rPr>
        <w:t>Human Resources</w:t>
      </w:r>
      <w:bookmarkEnd w:id="2"/>
    </w:p>
    <w:p w14:paraId="692EF296" w14:textId="77777777" w:rsidR="00CA32A5" w:rsidRPr="00CA32A5" w:rsidRDefault="00CA32A5" w:rsidP="00A449DF">
      <w:pPr>
        <w:pStyle w:val="Heading3"/>
        <w:spacing w:after="120"/>
        <w:rPr>
          <w:rFonts w:asciiTheme="minorHAnsi" w:hAnsiTheme="minorHAnsi"/>
        </w:rPr>
      </w:pPr>
      <w:bookmarkStart w:id="3" w:name="_Toc168930640"/>
      <w:r w:rsidRPr="00CA32A5">
        <w:rPr>
          <w:rFonts w:asciiTheme="minorHAnsi" w:hAnsiTheme="minorHAnsi"/>
        </w:rPr>
        <w:t>Roles and Responsibilities</w:t>
      </w:r>
      <w:bookmarkEnd w:id="3"/>
    </w:p>
    <w:p w14:paraId="491D4FA4" w14:textId="77777777" w:rsidR="00CA32A5" w:rsidRPr="00CA32A5" w:rsidRDefault="00CA32A5" w:rsidP="00A449DF">
      <w:pPr>
        <w:numPr>
          <w:ilvl w:val="0"/>
          <w:numId w:val="8"/>
        </w:numPr>
        <w:spacing w:before="100" w:beforeAutospacing="1" w:after="120" w:line="240" w:lineRule="auto"/>
      </w:pPr>
      <w:r w:rsidRPr="00CA32A5">
        <w:rPr>
          <w:rStyle w:val="Strong"/>
        </w:rPr>
        <w:t>Information Security Manager</w:t>
      </w:r>
      <w:r w:rsidRPr="00CA32A5">
        <w:t>:</w:t>
      </w:r>
    </w:p>
    <w:p w14:paraId="048516AE" w14:textId="2612EE93" w:rsidR="00CA32A5" w:rsidRPr="00CA32A5" w:rsidRDefault="00CA32A5" w:rsidP="00A449DF">
      <w:pPr>
        <w:numPr>
          <w:ilvl w:val="1"/>
          <w:numId w:val="8"/>
        </w:numPr>
        <w:spacing w:before="100" w:beforeAutospacing="1" w:after="120" w:line="240" w:lineRule="auto"/>
      </w:pPr>
      <w:r w:rsidRPr="00CA32A5">
        <w:t xml:space="preserve">Role: Oversee the ISMS, conduct risk assessments, </w:t>
      </w:r>
      <w:r w:rsidR="00013244">
        <w:t xml:space="preserve">and </w:t>
      </w:r>
      <w:r w:rsidRPr="00CA32A5">
        <w:t>manage audits.</w:t>
      </w:r>
    </w:p>
    <w:p w14:paraId="00C3CB5C" w14:textId="77777777" w:rsidR="00CA32A5" w:rsidRPr="00CA32A5" w:rsidRDefault="00CA32A5" w:rsidP="00A449DF">
      <w:pPr>
        <w:numPr>
          <w:ilvl w:val="1"/>
          <w:numId w:val="8"/>
        </w:numPr>
        <w:spacing w:before="100" w:beforeAutospacing="1" w:after="120" w:line="240" w:lineRule="auto"/>
      </w:pPr>
      <w:r w:rsidRPr="00CA32A5">
        <w:t>Allocation: [Full-time/Part-time]</w:t>
      </w:r>
    </w:p>
    <w:p w14:paraId="725D3A19" w14:textId="77777777" w:rsidR="00CA32A5" w:rsidRPr="00CA32A5" w:rsidRDefault="00CA32A5" w:rsidP="00A449DF">
      <w:pPr>
        <w:numPr>
          <w:ilvl w:val="0"/>
          <w:numId w:val="8"/>
        </w:numPr>
        <w:spacing w:before="100" w:beforeAutospacing="1" w:after="120" w:line="240" w:lineRule="auto"/>
      </w:pPr>
      <w:r w:rsidRPr="00CA32A5">
        <w:rPr>
          <w:rStyle w:val="Strong"/>
        </w:rPr>
        <w:t>IT Security Team</w:t>
      </w:r>
      <w:r w:rsidRPr="00CA32A5">
        <w:t>:</w:t>
      </w:r>
    </w:p>
    <w:p w14:paraId="7D8ABB54" w14:textId="3F574B1A" w:rsidR="00CA32A5" w:rsidRPr="00CA32A5" w:rsidRDefault="00CA32A5" w:rsidP="00A449DF">
      <w:pPr>
        <w:numPr>
          <w:ilvl w:val="1"/>
          <w:numId w:val="8"/>
        </w:numPr>
        <w:spacing w:before="100" w:beforeAutospacing="1" w:after="120" w:line="240" w:lineRule="auto"/>
      </w:pPr>
      <w:r w:rsidRPr="00CA32A5">
        <w:t xml:space="preserve">Role: Implement security controls, monitor systems, </w:t>
      </w:r>
      <w:r w:rsidR="00013244">
        <w:t xml:space="preserve">and </w:t>
      </w:r>
      <w:r w:rsidRPr="00CA32A5">
        <w:t>respond to incidents.</w:t>
      </w:r>
    </w:p>
    <w:p w14:paraId="4E41809F" w14:textId="77777777" w:rsidR="00CA32A5" w:rsidRPr="00CA32A5" w:rsidRDefault="00CA32A5" w:rsidP="00A449DF">
      <w:pPr>
        <w:numPr>
          <w:ilvl w:val="1"/>
          <w:numId w:val="8"/>
        </w:numPr>
        <w:spacing w:before="100" w:beforeAutospacing="1" w:after="120" w:line="240" w:lineRule="auto"/>
      </w:pPr>
      <w:r w:rsidRPr="00CA32A5">
        <w:t>Allocation: [Number of team members, Full-time/Part-time]</w:t>
      </w:r>
    </w:p>
    <w:p w14:paraId="41F03E63" w14:textId="77777777" w:rsidR="00CA32A5" w:rsidRPr="00CA32A5" w:rsidRDefault="00CA32A5" w:rsidP="00A449DF">
      <w:pPr>
        <w:numPr>
          <w:ilvl w:val="0"/>
          <w:numId w:val="8"/>
        </w:numPr>
        <w:spacing w:before="100" w:beforeAutospacing="1" w:after="120" w:line="240" w:lineRule="auto"/>
      </w:pPr>
      <w:r w:rsidRPr="00CA32A5">
        <w:rPr>
          <w:rStyle w:val="Strong"/>
        </w:rPr>
        <w:t>Internal Auditor</w:t>
      </w:r>
      <w:r w:rsidRPr="00CA32A5">
        <w:t>:</w:t>
      </w:r>
    </w:p>
    <w:p w14:paraId="389621A6" w14:textId="1183D045" w:rsidR="00CA32A5" w:rsidRPr="00CA32A5" w:rsidRDefault="00CA32A5" w:rsidP="00A449DF">
      <w:pPr>
        <w:numPr>
          <w:ilvl w:val="1"/>
          <w:numId w:val="8"/>
        </w:numPr>
        <w:spacing w:before="100" w:beforeAutospacing="1" w:after="120" w:line="240" w:lineRule="auto"/>
      </w:pPr>
      <w:r w:rsidRPr="00CA32A5">
        <w:t xml:space="preserve">Role: Conduct internal audits </w:t>
      </w:r>
      <w:r w:rsidR="00013244">
        <w:t xml:space="preserve">and </w:t>
      </w:r>
      <w:r w:rsidRPr="00CA32A5">
        <w:t>report findings.</w:t>
      </w:r>
    </w:p>
    <w:p w14:paraId="7295B44B" w14:textId="77777777" w:rsidR="00CA32A5" w:rsidRPr="00CA32A5" w:rsidRDefault="00CA32A5" w:rsidP="00A449DF">
      <w:pPr>
        <w:numPr>
          <w:ilvl w:val="1"/>
          <w:numId w:val="8"/>
        </w:numPr>
        <w:spacing w:before="100" w:beforeAutospacing="1" w:after="120" w:line="240" w:lineRule="auto"/>
      </w:pPr>
      <w:r w:rsidRPr="00CA32A5">
        <w:t>Allocation: [Full-time/Part-time]</w:t>
      </w:r>
    </w:p>
    <w:p w14:paraId="74329D06" w14:textId="77777777" w:rsidR="00CA32A5" w:rsidRPr="00CA32A5" w:rsidRDefault="00CA32A5" w:rsidP="00A449DF">
      <w:pPr>
        <w:numPr>
          <w:ilvl w:val="0"/>
          <w:numId w:val="8"/>
        </w:numPr>
        <w:spacing w:before="100" w:beforeAutospacing="1" w:after="120" w:line="240" w:lineRule="auto"/>
      </w:pPr>
      <w:r w:rsidRPr="00CA32A5">
        <w:rPr>
          <w:rStyle w:val="Strong"/>
        </w:rPr>
        <w:t>External Consultants</w:t>
      </w:r>
      <w:r w:rsidRPr="00CA32A5">
        <w:t>:</w:t>
      </w:r>
    </w:p>
    <w:p w14:paraId="54BEF214" w14:textId="77777777" w:rsidR="00CA32A5" w:rsidRPr="00CA32A5" w:rsidRDefault="00CA32A5" w:rsidP="00A449DF">
      <w:pPr>
        <w:numPr>
          <w:ilvl w:val="1"/>
          <w:numId w:val="8"/>
        </w:numPr>
        <w:spacing w:before="100" w:beforeAutospacing="1" w:after="120" w:line="240" w:lineRule="auto"/>
      </w:pPr>
      <w:r w:rsidRPr="00CA32A5">
        <w:t>Role: Provide expertise and advice on ISO 27001 compliance.</w:t>
      </w:r>
    </w:p>
    <w:p w14:paraId="3C59CFB1" w14:textId="77777777" w:rsidR="00CA32A5" w:rsidRPr="00CA32A5" w:rsidRDefault="00CA32A5" w:rsidP="00A449DF">
      <w:pPr>
        <w:numPr>
          <w:ilvl w:val="1"/>
          <w:numId w:val="8"/>
        </w:numPr>
        <w:spacing w:before="100" w:beforeAutospacing="1" w:after="120" w:line="240" w:lineRule="auto"/>
      </w:pPr>
      <w:r w:rsidRPr="00CA32A5">
        <w:t>Allocation: [Number of days/month]</w:t>
      </w:r>
    </w:p>
    <w:p w14:paraId="2C04BA18" w14:textId="77777777" w:rsidR="000C73CD" w:rsidRDefault="000C73CD" w:rsidP="00A449DF">
      <w:pPr>
        <w:pStyle w:val="Heading2"/>
        <w:spacing w:after="120"/>
        <w:rPr>
          <w:rFonts w:asciiTheme="minorHAnsi" w:hAnsiTheme="minorHAnsi"/>
        </w:rPr>
      </w:pPr>
      <w:bookmarkStart w:id="4" w:name="_Toc168930641"/>
    </w:p>
    <w:p w14:paraId="5C819EC1" w14:textId="76F18EEB" w:rsidR="00CA32A5" w:rsidRPr="00CA32A5" w:rsidRDefault="00CA32A5" w:rsidP="00A449DF">
      <w:pPr>
        <w:pStyle w:val="Heading2"/>
        <w:spacing w:after="120"/>
        <w:rPr>
          <w:rFonts w:asciiTheme="minorHAnsi" w:hAnsiTheme="minorHAnsi"/>
        </w:rPr>
      </w:pPr>
      <w:r w:rsidRPr="00CA32A5">
        <w:rPr>
          <w:rFonts w:asciiTheme="minorHAnsi" w:hAnsiTheme="minorHAnsi"/>
        </w:rPr>
        <w:t>Technical Resources</w:t>
      </w:r>
      <w:bookmarkEnd w:id="4"/>
    </w:p>
    <w:p w14:paraId="73B429B4" w14:textId="77777777" w:rsidR="00CA32A5" w:rsidRPr="00CA32A5" w:rsidRDefault="00CA32A5" w:rsidP="00A449DF">
      <w:pPr>
        <w:pStyle w:val="Heading3"/>
        <w:spacing w:after="120"/>
        <w:rPr>
          <w:rFonts w:asciiTheme="minorHAnsi" w:hAnsiTheme="minorHAnsi"/>
        </w:rPr>
      </w:pPr>
      <w:bookmarkStart w:id="5" w:name="_Toc168930642"/>
      <w:r w:rsidRPr="00CA32A5">
        <w:rPr>
          <w:rFonts w:asciiTheme="minorHAnsi" w:hAnsiTheme="minorHAnsi"/>
        </w:rPr>
        <w:t>Hardware</w:t>
      </w:r>
      <w:bookmarkEnd w:id="5"/>
    </w:p>
    <w:p w14:paraId="61B0C531" w14:textId="77777777" w:rsidR="00CA32A5" w:rsidRPr="00CA32A5" w:rsidRDefault="00CA32A5" w:rsidP="00A449DF">
      <w:pPr>
        <w:numPr>
          <w:ilvl w:val="0"/>
          <w:numId w:val="9"/>
        </w:numPr>
        <w:spacing w:before="100" w:beforeAutospacing="1" w:after="120" w:line="240" w:lineRule="auto"/>
      </w:pPr>
      <w:r w:rsidRPr="00CA32A5">
        <w:rPr>
          <w:rStyle w:val="Strong"/>
        </w:rPr>
        <w:t>Servers</w:t>
      </w:r>
      <w:r w:rsidRPr="00CA32A5">
        <w:t>: [Details, quantity]</w:t>
      </w:r>
    </w:p>
    <w:p w14:paraId="5589CABB" w14:textId="77777777" w:rsidR="00CA32A5" w:rsidRPr="00CA32A5" w:rsidRDefault="00CA32A5" w:rsidP="00A449DF">
      <w:pPr>
        <w:numPr>
          <w:ilvl w:val="0"/>
          <w:numId w:val="9"/>
        </w:numPr>
        <w:spacing w:before="100" w:beforeAutospacing="1" w:after="120" w:line="240" w:lineRule="auto"/>
      </w:pPr>
      <w:r w:rsidRPr="00CA32A5">
        <w:rPr>
          <w:rStyle w:val="Strong"/>
        </w:rPr>
        <w:t>Backup Devices</w:t>
      </w:r>
      <w:r w:rsidRPr="00CA32A5">
        <w:t>: [Details, quantity]</w:t>
      </w:r>
    </w:p>
    <w:p w14:paraId="22335149" w14:textId="77777777" w:rsidR="00CA32A5" w:rsidRPr="00CA32A5" w:rsidRDefault="00CA32A5" w:rsidP="00A449DF">
      <w:pPr>
        <w:numPr>
          <w:ilvl w:val="0"/>
          <w:numId w:val="9"/>
        </w:numPr>
        <w:spacing w:before="100" w:beforeAutospacing="1" w:after="120" w:line="240" w:lineRule="auto"/>
      </w:pPr>
      <w:r w:rsidRPr="00CA32A5">
        <w:rPr>
          <w:rStyle w:val="Strong"/>
        </w:rPr>
        <w:t>Network Security Devices</w:t>
      </w:r>
      <w:r w:rsidRPr="00CA32A5">
        <w:t>: [Details, quantity]</w:t>
      </w:r>
    </w:p>
    <w:p w14:paraId="25C21FD5" w14:textId="77777777" w:rsidR="00CA32A5" w:rsidRPr="00CA32A5" w:rsidRDefault="00CA32A5" w:rsidP="00A449DF">
      <w:pPr>
        <w:pStyle w:val="Heading3"/>
        <w:spacing w:after="120"/>
        <w:rPr>
          <w:rFonts w:asciiTheme="minorHAnsi" w:hAnsiTheme="minorHAnsi"/>
        </w:rPr>
      </w:pPr>
      <w:bookmarkStart w:id="6" w:name="_Toc168930643"/>
      <w:r w:rsidRPr="00CA32A5">
        <w:rPr>
          <w:rFonts w:asciiTheme="minorHAnsi" w:hAnsiTheme="minorHAnsi"/>
        </w:rPr>
        <w:t>Software</w:t>
      </w:r>
      <w:bookmarkEnd w:id="6"/>
    </w:p>
    <w:p w14:paraId="234BFEB4" w14:textId="77777777" w:rsidR="00CA32A5" w:rsidRPr="00CA32A5" w:rsidRDefault="00CA32A5" w:rsidP="00A449DF">
      <w:pPr>
        <w:numPr>
          <w:ilvl w:val="0"/>
          <w:numId w:val="10"/>
        </w:numPr>
        <w:spacing w:before="100" w:beforeAutospacing="1" w:after="120" w:line="240" w:lineRule="auto"/>
      </w:pPr>
      <w:r w:rsidRPr="00CA32A5">
        <w:rPr>
          <w:rStyle w:val="Strong"/>
        </w:rPr>
        <w:t>Security Software</w:t>
      </w:r>
      <w:r w:rsidRPr="00CA32A5">
        <w:t>: [Details, licenses required]</w:t>
      </w:r>
    </w:p>
    <w:p w14:paraId="35770E71" w14:textId="77777777" w:rsidR="00CA32A5" w:rsidRPr="00CA32A5" w:rsidRDefault="00CA32A5" w:rsidP="00A449DF">
      <w:pPr>
        <w:numPr>
          <w:ilvl w:val="0"/>
          <w:numId w:val="10"/>
        </w:numPr>
        <w:spacing w:before="100" w:beforeAutospacing="1" w:after="120" w:line="240" w:lineRule="auto"/>
      </w:pPr>
      <w:r w:rsidRPr="00CA32A5">
        <w:rPr>
          <w:rStyle w:val="Strong"/>
        </w:rPr>
        <w:t>Monitoring Tools</w:t>
      </w:r>
      <w:r w:rsidRPr="00CA32A5">
        <w:t>: [Details, licenses required]</w:t>
      </w:r>
    </w:p>
    <w:p w14:paraId="3371D0BB" w14:textId="77777777" w:rsidR="00CA32A5" w:rsidRPr="00CA32A5" w:rsidRDefault="00CA32A5" w:rsidP="00A449DF">
      <w:pPr>
        <w:numPr>
          <w:ilvl w:val="0"/>
          <w:numId w:val="10"/>
        </w:numPr>
        <w:spacing w:before="100" w:beforeAutospacing="1" w:after="120" w:line="240" w:lineRule="auto"/>
      </w:pPr>
      <w:r w:rsidRPr="00CA32A5">
        <w:rPr>
          <w:rStyle w:val="Strong"/>
        </w:rPr>
        <w:t>Incident Response Tools</w:t>
      </w:r>
      <w:r w:rsidRPr="00CA32A5">
        <w:t>: [Details, licenses required]</w:t>
      </w:r>
    </w:p>
    <w:p w14:paraId="122E49FA" w14:textId="77777777" w:rsidR="000C73CD" w:rsidRDefault="000C73CD" w:rsidP="00A449DF">
      <w:pPr>
        <w:pStyle w:val="Heading2"/>
        <w:spacing w:after="120"/>
        <w:rPr>
          <w:rFonts w:asciiTheme="minorHAnsi" w:hAnsiTheme="minorHAnsi"/>
        </w:rPr>
      </w:pPr>
      <w:bookmarkStart w:id="7" w:name="_Toc168930644"/>
    </w:p>
    <w:p w14:paraId="30615AF2" w14:textId="787A9836" w:rsidR="00CA32A5" w:rsidRPr="00CA32A5" w:rsidRDefault="00CA32A5" w:rsidP="00A449DF">
      <w:pPr>
        <w:pStyle w:val="Heading2"/>
        <w:spacing w:after="120"/>
        <w:rPr>
          <w:rFonts w:asciiTheme="minorHAnsi" w:hAnsiTheme="minorHAnsi"/>
        </w:rPr>
      </w:pPr>
      <w:r w:rsidRPr="00CA32A5">
        <w:rPr>
          <w:rFonts w:asciiTheme="minorHAnsi" w:hAnsiTheme="minorHAnsi"/>
        </w:rPr>
        <w:t>Training and Awareness</w:t>
      </w:r>
      <w:bookmarkEnd w:id="7"/>
    </w:p>
    <w:p w14:paraId="21EAB48E" w14:textId="77777777" w:rsidR="00CA32A5" w:rsidRPr="00CA32A5" w:rsidRDefault="00CA32A5" w:rsidP="00A449DF">
      <w:pPr>
        <w:pStyle w:val="Heading3"/>
        <w:spacing w:after="120"/>
        <w:rPr>
          <w:rFonts w:asciiTheme="minorHAnsi" w:hAnsiTheme="minorHAnsi"/>
        </w:rPr>
      </w:pPr>
      <w:bookmarkStart w:id="8" w:name="_Toc168930645"/>
      <w:r w:rsidRPr="00CA32A5">
        <w:rPr>
          <w:rFonts w:asciiTheme="minorHAnsi" w:hAnsiTheme="minorHAnsi"/>
        </w:rPr>
        <w:t>Training Programs</w:t>
      </w:r>
      <w:bookmarkEnd w:id="8"/>
    </w:p>
    <w:p w14:paraId="441D7FBB" w14:textId="77777777" w:rsidR="00CA32A5" w:rsidRPr="00CA32A5" w:rsidRDefault="00CA32A5" w:rsidP="00A449DF">
      <w:pPr>
        <w:numPr>
          <w:ilvl w:val="0"/>
          <w:numId w:val="11"/>
        </w:numPr>
        <w:spacing w:before="100" w:beforeAutospacing="1" w:after="120" w:line="240" w:lineRule="auto"/>
      </w:pPr>
      <w:r w:rsidRPr="00CA32A5">
        <w:rPr>
          <w:rStyle w:val="Strong"/>
        </w:rPr>
        <w:t>Initial Training</w:t>
      </w:r>
      <w:r w:rsidRPr="00CA32A5">
        <w:t>: For new employees, covering ISMS policies and procedures.</w:t>
      </w:r>
    </w:p>
    <w:p w14:paraId="3ABA0219" w14:textId="77777777" w:rsidR="00CA32A5" w:rsidRPr="00CA32A5" w:rsidRDefault="00CA32A5" w:rsidP="00A449DF">
      <w:pPr>
        <w:numPr>
          <w:ilvl w:val="0"/>
          <w:numId w:val="11"/>
        </w:numPr>
        <w:spacing w:before="100" w:beforeAutospacing="1" w:after="120" w:line="240" w:lineRule="auto"/>
      </w:pPr>
      <w:r w:rsidRPr="00CA32A5">
        <w:rPr>
          <w:rStyle w:val="Strong"/>
        </w:rPr>
        <w:t>Ongoing Training</w:t>
      </w:r>
      <w:r w:rsidRPr="00CA32A5">
        <w:t>: Regular updates and refresher courses for all staff.</w:t>
      </w:r>
    </w:p>
    <w:p w14:paraId="0CEF58C5" w14:textId="77777777" w:rsidR="00CA32A5" w:rsidRPr="00CA32A5" w:rsidRDefault="00CA32A5" w:rsidP="00A449DF">
      <w:pPr>
        <w:numPr>
          <w:ilvl w:val="0"/>
          <w:numId w:val="11"/>
        </w:numPr>
        <w:spacing w:before="100" w:beforeAutospacing="1" w:after="120" w:line="240" w:lineRule="auto"/>
      </w:pPr>
      <w:r w:rsidRPr="00CA32A5">
        <w:rPr>
          <w:rStyle w:val="Strong"/>
        </w:rPr>
        <w:t>Specialised Training</w:t>
      </w:r>
      <w:r w:rsidRPr="00CA32A5">
        <w:t>: For IT staff and security teams on advanced topics.</w:t>
      </w:r>
    </w:p>
    <w:p w14:paraId="552D2F51" w14:textId="77777777" w:rsidR="00CA32A5" w:rsidRPr="00CA32A5" w:rsidRDefault="00CA32A5" w:rsidP="00A449DF">
      <w:pPr>
        <w:pStyle w:val="Heading3"/>
        <w:spacing w:after="120"/>
        <w:rPr>
          <w:rFonts w:asciiTheme="minorHAnsi" w:hAnsiTheme="minorHAnsi"/>
        </w:rPr>
      </w:pPr>
      <w:bookmarkStart w:id="9" w:name="_Toc168930646"/>
      <w:r w:rsidRPr="00CA32A5">
        <w:rPr>
          <w:rFonts w:asciiTheme="minorHAnsi" w:hAnsiTheme="minorHAnsi"/>
        </w:rPr>
        <w:t>Awareness Campaigns</w:t>
      </w:r>
      <w:bookmarkEnd w:id="9"/>
    </w:p>
    <w:p w14:paraId="417D27A5" w14:textId="77777777" w:rsidR="00CA32A5" w:rsidRPr="00CA32A5" w:rsidRDefault="00CA32A5" w:rsidP="00A449DF">
      <w:pPr>
        <w:numPr>
          <w:ilvl w:val="0"/>
          <w:numId w:val="12"/>
        </w:numPr>
        <w:spacing w:before="100" w:beforeAutospacing="1" w:after="120" w:line="240" w:lineRule="auto"/>
      </w:pPr>
      <w:r w:rsidRPr="00CA32A5">
        <w:rPr>
          <w:rStyle w:val="Strong"/>
        </w:rPr>
        <w:t>Monthly Newsletters</w:t>
      </w:r>
      <w:r w:rsidRPr="00CA32A5">
        <w:t>: Covering security tips and updates.</w:t>
      </w:r>
    </w:p>
    <w:p w14:paraId="7966AA06" w14:textId="77777777" w:rsidR="00CA32A5" w:rsidRPr="00CA32A5" w:rsidRDefault="00CA32A5" w:rsidP="00A449DF">
      <w:pPr>
        <w:numPr>
          <w:ilvl w:val="0"/>
          <w:numId w:val="12"/>
        </w:numPr>
        <w:spacing w:before="100" w:beforeAutospacing="1" w:after="120" w:line="240" w:lineRule="auto"/>
      </w:pPr>
      <w:r w:rsidRPr="00CA32A5">
        <w:rPr>
          <w:rStyle w:val="Strong"/>
        </w:rPr>
        <w:t>Quarterly Workshops</w:t>
      </w:r>
      <w:r w:rsidRPr="00CA32A5">
        <w:t>: Interactive sessions on current security threats and best practices.</w:t>
      </w:r>
    </w:p>
    <w:p w14:paraId="318BD097" w14:textId="77777777" w:rsidR="000C73CD" w:rsidRDefault="000C73CD" w:rsidP="00CA32A5">
      <w:pPr>
        <w:pStyle w:val="Heading2"/>
        <w:rPr>
          <w:rFonts w:asciiTheme="minorHAnsi" w:hAnsiTheme="minorHAnsi"/>
        </w:rPr>
      </w:pPr>
      <w:bookmarkStart w:id="10" w:name="_Toc168930648"/>
    </w:p>
    <w:p w14:paraId="056E879E" w14:textId="77777777" w:rsidR="000C73CD" w:rsidRPr="00CA32A5" w:rsidRDefault="000C73CD" w:rsidP="000C73CD">
      <w:pPr>
        <w:pStyle w:val="Heading2"/>
        <w:rPr>
          <w:rFonts w:asciiTheme="minorHAnsi" w:hAnsiTheme="minorHAnsi"/>
        </w:rPr>
      </w:pPr>
      <w:bookmarkStart w:id="11" w:name="_Toc168930637"/>
      <w:r w:rsidRPr="00CA32A5">
        <w:rPr>
          <w:rFonts w:asciiTheme="minorHAnsi" w:hAnsiTheme="minorHAnsi"/>
        </w:rPr>
        <w:t>Financial Resources</w:t>
      </w:r>
      <w:bookmarkEnd w:id="11"/>
    </w:p>
    <w:p w14:paraId="7C555F5C" w14:textId="77777777" w:rsidR="000C73CD" w:rsidRPr="00CA32A5" w:rsidRDefault="000C73CD" w:rsidP="000C73CD">
      <w:pPr>
        <w:pStyle w:val="Heading3"/>
        <w:spacing w:after="120"/>
        <w:rPr>
          <w:rFonts w:asciiTheme="minorHAnsi" w:hAnsiTheme="minorHAnsi"/>
        </w:rPr>
      </w:pPr>
      <w:bookmarkStart w:id="12" w:name="_Toc168930638"/>
      <w:r w:rsidRPr="00CA32A5">
        <w:rPr>
          <w:rFonts w:asciiTheme="minorHAnsi" w:hAnsiTheme="minorHAnsi"/>
        </w:rPr>
        <w:t>Budget Allocation</w:t>
      </w:r>
      <w:bookmarkEnd w:id="12"/>
    </w:p>
    <w:p w14:paraId="723837A4" w14:textId="77777777" w:rsidR="000C73CD" w:rsidRPr="00CA32A5" w:rsidRDefault="000C73CD" w:rsidP="000C73CD">
      <w:pPr>
        <w:numPr>
          <w:ilvl w:val="0"/>
          <w:numId w:val="7"/>
        </w:numPr>
        <w:spacing w:before="100" w:beforeAutospacing="1" w:after="120" w:line="240" w:lineRule="auto"/>
      </w:pPr>
      <w:r w:rsidRPr="00CA32A5">
        <w:rPr>
          <w:rStyle w:val="Strong"/>
        </w:rPr>
        <w:t>Initial Setup</w:t>
      </w:r>
      <w:r w:rsidRPr="00CA32A5">
        <w:t>:</w:t>
      </w:r>
    </w:p>
    <w:p w14:paraId="71BB8C15" w14:textId="77777777" w:rsidR="000C73CD" w:rsidRPr="00CA32A5" w:rsidRDefault="000C73CD" w:rsidP="000C73CD">
      <w:pPr>
        <w:numPr>
          <w:ilvl w:val="1"/>
          <w:numId w:val="7"/>
        </w:numPr>
        <w:spacing w:before="100" w:beforeAutospacing="1" w:after="120" w:line="240" w:lineRule="auto"/>
      </w:pPr>
      <w:r w:rsidRPr="00CA32A5">
        <w:t>Hardware: £[Amount]</w:t>
      </w:r>
    </w:p>
    <w:p w14:paraId="42F9E50F" w14:textId="77777777" w:rsidR="000C73CD" w:rsidRPr="00CA32A5" w:rsidRDefault="000C73CD" w:rsidP="000C73CD">
      <w:pPr>
        <w:numPr>
          <w:ilvl w:val="1"/>
          <w:numId w:val="7"/>
        </w:numPr>
        <w:spacing w:before="100" w:beforeAutospacing="1" w:after="120" w:line="240" w:lineRule="auto"/>
      </w:pPr>
      <w:r w:rsidRPr="00CA32A5">
        <w:t>Software: £[Amount]</w:t>
      </w:r>
    </w:p>
    <w:p w14:paraId="07D54BCA" w14:textId="77777777" w:rsidR="000C73CD" w:rsidRPr="00CA32A5" w:rsidRDefault="000C73CD" w:rsidP="000C73CD">
      <w:pPr>
        <w:numPr>
          <w:ilvl w:val="1"/>
          <w:numId w:val="7"/>
        </w:numPr>
        <w:spacing w:before="100" w:beforeAutospacing="1" w:after="120" w:line="240" w:lineRule="auto"/>
      </w:pPr>
      <w:r w:rsidRPr="00CA32A5">
        <w:t>Consultancy: £[Amount]</w:t>
      </w:r>
    </w:p>
    <w:p w14:paraId="1CC947F8" w14:textId="77777777" w:rsidR="000C73CD" w:rsidRDefault="000C73CD" w:rsidP="000C73CD">
      <w:pPr>
        <w:numPr>
          <w:ilvl w:val="1"/>
          <w:numId w:val="7"/>
        </w:numPr>
        <w:spacing w:before="100" w:beforeAutospacing="1" w:after="120" w:line="240" w:lineRule="auto"/>
      </w:pPr>
      <w:r w:rsidRPr="00CA32A5">
        <w:t>Training: £[Amount]</w:t>
      </w:r>
    </w:p>
    <w:p w14:paraId="70DAC8C9" w14:textId="77777777" w:rsidR="000C73CD" w:rsidRPr="00CA32A5" w:rsidRDefault="000C73CD" w:rsidP="000C73CD">
      <w:pPr>
        <w:numPr>
          <w:ilvl w:val="0"/>
          <w:numId w:val="7"/>
        </w:numPr>
        <w:spacing w:before="100" w:beforeAutospacing="1" w:after="120" w:line="240" w:lineRule="auto"/>
      </w:pPr>
      <w:r w:rsidRPr="00CA32A5">
        <w:rPr>
          <w:rStyle w:val="Strong"/>
        </w:rPr>
        <w:t>Ongoing Maintenance</w:t>
      </w:r>
      <w:r w:rsidRPr="00CA32A5">
        <w:t>:</w:t>
      </w:r>
    </w:p>
    <w:p w14:paraId="1455C31B" w14:textId="77777777" w:rsidR="000C73CD" w:rsidRPr="00CA32A5" w:rsidRDefault="000C73CD" w:rsidP="000C73CD">
      <w:pPr>
        <w:numPr>
          <w:ilvl w:val="1"/>
          <w:numId w:val="7"/>
        </w:numPr>
        <w:spacing w:before="100" w:beforeAutospacing="1" w:after="120" w:line="240" w:lineRule="auto"/>
      </w:pPr>
      <w:r w:rsidRPr="00CA32A5">
        <w:t>Annual Security Audits: £[Amount]</w:t>
      </w:r>
    </w:p>
    <w:p w14:paraId="392A8E7E" w14:textId="77777777" w:rsidR="000C73CD" w:rsidRPr="00CA32A5" w:rsidRDefault="000C73CD" w:rsidP="000C73CD">
      <w:pPr>
        <w:numPr>
          <w:ilvl w:val="1"/>
          <w:numId w:val="7"/>
        </w:numPr>
        <w:spacing w:before="100" w:beforeAutospacing="1" w:after="120" w:line="240" w:lineRule="auto"/>
      </w:pPr>
      <w:r w:rsidRPr="00CA32A5">
        <w:t>Subscription Fees for Security Tools: £[Amount]</w:t>
      </w:r>
    </w:p>
    <w:p w14:paraId="30A94DA4" w14:textId="77777777" w:rsidR="000C73CD" w:rsidRPr="00CA32A5" w:rsidRDefault="000C73CD" w:rsidP="000C73CD">
      <w:pPr>
        <w:numPr>
          <w:ilvl w:val="1"/>
          <w:numId w:val="7"/>
        </w:numPr>
        <w:spacing w:before="100" w:beforeAutospacing="1" w:after="120" w:line="240" w:lineRule="auto"/>
      </w:pPr>
      <w:r w:rsidRPr="00CA32A5">
        <w:t>Staff Training: £[Amount]</w:t>
      </w:r>
    </w:p>
    <w:p w14:paraId="0AC7DCFA" w14:textId="77777777" w:rsidR="000C73CD" w:rsidRDefault="000C73CD" w:rsidP="00CA32A5">
      <w:pPr>
        <w:pStyle w:val="Heading2"/>
        <w:rPr>
          <w:rFonts w:asciiTheme="minorHAnsi" w:hAnsiTheme="minorHAnsi"/>
        </w:rPr>
      </w:pPr>
    </w:p>
    <w:p w14:paraId="0A9ADA98" w14:textId="5BCE0CA4" w:rsidR="00CA32A5" w:rsidRPr="00CA32A5" w:rsidRDefault="00CA32A5" w:rsidP="00CA32A5">
      <w:pPr>
        <w:pStyle w:val="Heading2"/>
        <w:rPr>
          <w:rFonts w:asciiTheme="minorHAnsi" w:hAnsiTheme="minorHAnsi"/>
        </w:rPr>
      </w:pPr>
      <w:r w:rsidRPr="00CA32A5">
        <w:rPr>
          <w:rFonts w:asciiTheme="minorHAnsi" w:hAnsiTheme="minorHAnsi"/>
        </w:rPr>
        <w:t>Comments</w:t>
      </w:r>
      <w:bookmarkEnd w:id="10"/>
    </w:p>
    <w:p w14:paraId="71C0B4A2" w14:textId="77777777" w:rsidR="00CA32A5" w:rsidRDefault="00CA32A5" w:rsidP="00CA32A5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CA32A5">
        <w:t>[Any additional notes or comments regarding resource allocation]</w:t>
      </w:r>
    </w:p>
    <w:p w14:paraId="7D2CC677" w14:textId="77777777" w:rsidR="000C73CD" w:rsidRDefault="000C73CD"/>
    <w:p w14:paraId="506B6AD1" w14:textId="77777777" w:rsidR="000C73CD" w:rsidRDefault="000C73CD"/>
    <w:p w14:paraId="124F516F" w14:textId="77777777" w:rsidR="000C73CD" w:rsidRDefault="000C73CD"/>
    <w:p w14:paraId="1EB928C7" w14:textId="77777777" w:rsidR="000C73CD" w:rsidRDefault="000C73CD"/>
    <w:p w14:paraId="75A194F3" w14:textId="77777777" w:rsidR="000C73CD" w:rsidRDefault="000C73CD"/>
    <w:p w14:paraId="600A833B" w14:textId="77777777" w:rsidR="000C73CD" w:rsidRDefault="000C73CD"/>
    <w:p w14:paraId="57D4ADEE" w14:textId="77777777" w:rsidR="000C73CD" w:rsidRDefault="000C73CD" w:rsidP="000C73CD">
      <w:pPr>
        <w:pStyle w:val="Heading1"/>
        <w:sectPr w:rsidR="000C73CD" w:rsidSect="00CA32A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BA85A5" w14:textId="47DC95C5" w:rsidR="000C73CD" w:rsidRDefault="000C73CD" w:rsidP="000C73CD">
      <w:pPr>
        <w:pStyle w:val="Heading1"/>
      </w:pPr>
      <w:commentRangeStart w:id="13"/>
      <w:r>
        <w:lastRenderedPageBreak/>
        <w:t>Costs</w:t>
      </w:r>
      <w:commentRangeEnd w:id="13"/>
      <w:r w:rsidR="001C7A61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3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1002"/>
      </w:tblGrid>
      <w:tr w:rsidR="000C73CD" w:rsidRPr="000C73CD" w14:paraId="073F726F" w14:textId="77777777" w:rsidTr="000C73CD">
        <w:trPr>
          <w:trHeight w:val="76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2B1F4373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696B59A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565B7BC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0EA8D49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DF0876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0F86B55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3DE76C1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22ADC5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153C69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35F6E96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5C65A83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2F3AAA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18E6FD5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Month 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4472C4"/>
            <w:vAlign w:val="center"/>
            <w:hideMark/>
          </w:tcPr>
          <w:p w14:paraId="70910A2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Totals</w:t>
            </w:r>
          </w:p>
        </w:tc>
      </w:tr>
      <w:tr w:rsidR="0071654E" w:rsidRPr="0071654E" w14:paraId="62BFCBEC" w14:textId="77777777" w:rsidTr="000C73CD">
        <w:trPr>
          <w:trHeight w:val="390"/>
        </w:trPr>
        <w:tc>
          <w:tcPr>
            <w:tcW w:w="5000" w:type="pct"/>
            <w:gridSpan w:val="14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0070C0"/>
            <w:vAlign w:val="bottom"/>
            <w:hideMark/>
          </w:tcPr>
          <w:p w14:paraId="2815ADF8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People Resources</w:t>
            </w:r>
          </w:p>
        </w:tc>
      </w:tr>
      <w:tr w:rsidR="000C73CD" w:rsidRPr="000C73CD" w14:paraId="5240AE78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2FF0BDA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Project Support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D76925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8D9266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DA29DC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28C824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36F08E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5B6673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1A2207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3C34DC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68B335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53C7F7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CF2FEA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120214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08A8E40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27,500 </w:t>
            </w:r>
          </w:p>
        </w:tc>
      </w:tr>
      <w:tr w:rsidR="000C73CD" w:rsidRPr="000C73CD" w14:paraId="571ED871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167207D7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Consultancy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2FA3793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2D6D9F4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6,000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6184230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7,000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2540EB9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469B834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57074EA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4E61F23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1E9586F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7,000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69667B0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7,000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1B8BA81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57BB882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506393F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17313DD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27,000 </w:t>
            </w:r>
          </w:p>
        </w:tc>
      </w:tr>
      <w:tr w:rsidR="000C73CD" w:rsidRPr="000C73CD" w14:paraId="0ABC091E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56257BE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Training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38CCF50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9E1FC8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DA22DE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1C79C6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1C72E8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1518D9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0B2E1A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987BC2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74A010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D155F3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17F3021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60A349C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7351231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22,500 </w:t>
            </w:r>
          </w:p>
        </w:tc>
      </w:tr>
      <w:tr w:rsidR="000C73CD" w:rsidRPr="000C73CD" w14:paraId="2F3C474F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AB67CC4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5DD663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9A7EF6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A971F2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292D68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63C340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EA50BF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CC8124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2717BF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6AD949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C2A20E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73BF7C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29E902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480CD46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        -   </w:t>
            </w:r>
          </w:p>
        </w:tc>
      </w:tr>
      <w:tr w:rsidR="000C73CD" w:rsidRPr="000C73CD" w14:paraId="40AEB373" w14:textId="77777777" w:rsidTr="000C73CD">
        <w:trPr>
          <w:trHeight w:val="390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368872C6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Total People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2BA7DDF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1FA090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£11,500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5038CD9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£12,500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2E33423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5,500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F7F17B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5,500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49BD66A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5,500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0217DDB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5,500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8A1DFD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£12,500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2516237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5D5A5DB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5,500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ECA5A7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3FDACB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15D8FEA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77,000 </w:t>
            </w:r>
          </w:p>
        </w:tc>
      </w:tr>
      <w:tr w:rsidR="0071654E" w:rsidRPr="0071654E" w14:paraId="395CCF48" w14:textId="77777777" w:rsidTr="000C73CD">
        <w:trPr>
          <w:trHeight w:val="390"/>
        </w:trPr>
        <w:tc>
          <w:tcPr>
            <w:tcW w:w="5000" w:type="pct"/>
            <w:gridSpan w:val="14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0070C0"/>
            <w:vAlign w:val="bottom"/>
            <w:hideMark/>
          </w:tcPr>
          <w:p w14:paraId="092707A4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>Hardware</w:t>
            </w:r>
          </w:p>
        </w:tc>
      </w:tr>
      <w:tr w:rsidR="000C73CD" w:rsidRPr="000C73CD" w14:paraId="3719521E" w14:textId="77777777" w:rsidTr="000C73CD">
        <w:trPr>
          <w:trHeight w:val="750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888D98B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Test Environment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50E81E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89AAE5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1204D8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F4BE84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E1B8FF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26DCC6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94803B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AC3F52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A9F9E7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88E62B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96ED90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C87EE6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05D0D21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17,000 </w:t>
            </w:r>
          </w:p>
        </w:tc>
      </w:tr>
      <w:tr w:rsidR="000C73CD" w:rsidRPr="000C73CD" w14:paraId="63C35346" w14:textId="77777777" w:rsidTr="000C73CD">
        <w:trPr>
          <w:trHeight w:val="750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170097C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Pre-Prod Environment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228C9E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1D6F71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ED2FCF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F3F32A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686D6A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DE5C87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3486A7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C299DD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39A156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934F74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FFE275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439282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0FC716D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12,000 </w:t>
            </w:r>
          </w:p>
        </w:tc>
      </w:tr>
      <w:tr w:rsidR="000C73CD" w:rsidRPr="000C73CD" w14:paraId="6F9097B2" w14:textId="77777777" w:rsidTr="000C73CD">
        <w:trPr>
          <w:trHeight w:val="750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75E8E3A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Production Environment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183333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14FBCC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B09562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03A59A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98D3D7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A7CF9F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78E67D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D32D80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297845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9BC4BE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7B9B2E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A10AEF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3D15274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9,000 </w:t>
            </w:r>
          </w:p>
        </w:tc>
      </w:tr>
      <w:tr w:rsidR="000C73CD" w:rsidRPr="000C73CD" w14:paraId="32F805EA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9187DC1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B9D12C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3E648F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489079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7F3FA2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5CF7D2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401581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29CA3F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E4C585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1E5A7E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266CF1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D226E9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CFA095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6F4486E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        -   </w:t>
            </w:r>
          </w:p>
        </w:tc>
      </w:tr>
      <w:tr w:rsidR="000C73CD" w:rsidRPr="000C73CD" w14:paraId="0A341FA2" w14:textId="77777777" w:rsidTr="000C73CD">
        <w:trPr>
          <w:trHeight w:val="390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007AC42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Total Hardware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168606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4C47362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2F5047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CB9B0C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1,500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2ABEE6A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8A38F5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3,000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35BE4A4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4,500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033770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4,500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316B2CF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4,500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7A8507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4,500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0F23346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4,500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549D369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4,500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2E44386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38,000 </w:t>
            </w:r>
          </w:p>
        </w:tc>
      </w:tr>
      <w:tr w:rsidR="0071654E" w:rsidRPr="0071654E" w14:paraId="169B4CDA" w14:textId="77777777" w:rsidTr="000C73CD">
        <w:trPr>
          <w:trHeight w:val="390"/>
        </w:trPr>
        <w:tc>
          <w:tcPr>
            <w:tcW w:w="5000" w:type="pct"/>
            <w:gridSpan w:val="14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0070C0"/>
            <w:vAlign w:val="bottom"/>
            <w:hideMark/>
          </w:tcPr>
          <w:p w14:paraId="0CAE5263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>Sofware</w:t>
            </w:r>
          </w:p>
        </w:tc>
      </w:tr>
      <w:tr w:rsidR="000C73CD" w:rsidRPr="000C73CD" w14:paraId="45432625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EDFF31A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Application 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07E173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04D92F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B0BDC7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600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11630D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B5CF0B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78A737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600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57B984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18DE10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AFE2EA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600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45041D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5FA9D1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A6A2A5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600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55E820E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2,400 </w:t>
            </w:r>
          </w:p>
        </w:tc>
      </w:tr>
      <w:tr w:rsidR="000C73CD" w:rsidRPr="000C73CD" w14:paraId="433B60B0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C1B2652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Application B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899D93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£1,000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412E695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2C8B48E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767999A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320817D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7B87AFA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1F699E7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31F1E39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27B440C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49265CA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5FBE23C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D9E1F2"/>
            <w:vAlign w:val="bottom"/>
            <w:hideMark/>
          </w:tcPr>
          <w:p w14:paraId="1C6F555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7629F8D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1,000 </w:t>
            </w:r>
          </w:p>
        </w:tc>
      </w:tr>
      <w:tr w:rsidR="000C73CD" w:rsidRPr="000C73CD" w14:paraId="32A16596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7F91607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Application 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9CEFF6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52A069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84B8A5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5075AB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62FE4E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66DB4F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9C3ED9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C7E00B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8ED231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C67602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4E0804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3A4E70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0840A25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2,400 </w:t>
            </w:r>
          </w:p>
        </w:tc>
      </w:tr>
      <w:tr w:rsidR="000C73CD" w:rsidRPr="000C73CD" w14:paraId="6D75CBCA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4C2EDE0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52CA80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D3705E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2EA8EB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B72D35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F233D1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5EAD4C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CF185B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8A3E33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250D37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1CCE98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D269D9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D790F6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2852042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        -   </w:t>
            </w:r>
          </w:p>
        </w:tc>
      </w:tr>
      <w:tr w:rsidR="000C73CD" w:rsidRPr="000C73CD" w14:paraId="659D180C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B18081B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3FBDA3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FF0154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86C0FD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4A891E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1F2533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86F27F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B5D176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D57C11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A97F7D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30C7E9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1619EF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91BDBB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1CC8FCF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        -   </w:t>
            </w:r>
          </w:p>
        </w:tc>
      </w:tr>
      <w:tr w:rsidR="000C73CD" w:rsidRPr="000C73CD" w14:paraId="076068E4" w14:textId="77777777" w:rsidTr="000C73CD">
        <w:trPr>
          <w:trHeight w:val="390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56B0646B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Total Software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4809317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£1,200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23BB7ED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AFDEB6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800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2A3D8EF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16A24F9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BD4B7C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800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5A9B88F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1BE32C3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52375A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800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C6521F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ED4F7A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4B2D329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    800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1FFB510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5,800 </w:t>
            </w:r>
          </w:p>
        </w:tc>
      </w:tr>
      <w:tr w:rsidR="0071654E" w:rsidRPr="0071654E" w14:paraId="7F141570" w14:textId="77777777" w:rsidTr="000C73CD">
        <w:trPr>
          <w:trHeight w:val="390"/>
        </w:trPr>
        <w:tc>
          <w:tcPr>
            <w:tcW w:w="5000" w:type="pct"/>
            <w:gridSpan w:val="14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0070C0"/>
            <w:vAlign w:val="bottom"/>
            <w:hideMark/>
          </w:tcPr>
          <w:p w14:paraId="18A4A329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>Third Parties</w:t>
            </w:r>
          </w:p>
        </w:tc>
      </w:tr>
      <w:tr w:rsidR="000C73CD" w:rsidRPr="000C73CD" w14:paraId="1824C5C6" w14:textId="77777777" w:rsidTr="000C73CD">
        <w:trPr>
          <w:trHeight w:val="750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08756B5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Vulnerability scans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31642A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80900C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C6EA30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B716F9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9D25C6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62FBAE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0210CF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EFA9D7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F78D51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993F04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5,000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B74D51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C1FA74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2561130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5,000 </w:t>
            </w:r>
          </w:p>
        </w:tc>
      </w:tr>
      <w:tr w:rsidR="000C73CD" w:rsidRPr="000C73CD" w14:paraId="2CFFBAD6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5C3ED8F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Security tests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87D5C5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C4D5EA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F3645E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025739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7CFF6D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03D7C8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1DF614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1A280A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22F886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4908E3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8ABBF2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7,800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FD1DED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615FA31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7,800 </w:t>
            </w:r>
          </w:p>
        </w:tc>
      </w:tr>
      <w:tr w:rsidR="000C73CD" w:rsidRPr="000C73CD" w14:paraId="589E3083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9AF80A7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Audit costs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CE7698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4C71D6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5BEEFD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903467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DB35B1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4BB222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A19277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20C44D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BB9DDE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4837D3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366FF0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15329F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£     8,000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6E7D512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 xml:space="preserve"> £     8,000 </w:t>
            </w:r>
          </w:p>
        </w:tc>
      </w:tr>
      <w:tr w:rsidR="000C73CD" w:rsidRPr="000C73CD" w14:paraId="4A29EC4F" w14:textId="77777777" w:rsidTr="000C73CD">
        <w:trPr>
          <w:trHeight w:val="76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47B7E895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Third Parties Total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562718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5CAAE46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2308DD1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2617AD5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5622D4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5270305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34FA9BB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0D34CB3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3D63FF7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404CBBA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5,000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5AC777F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7,800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315316F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8,000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5BA453A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20,800 </w:t>
            </w:r>
          </w:p>
        </w:tc>
      </w:tr>
      <w:tr w:rsidR="0071654E" w:rsidRPr="0071654E" w14:paraId="5E8545A2" w14:textId="77777777" w:rsidTr="000C73CD">
        <w:trPr>
          <w:trHeight w:val="390"/>
        </w:trPr>
        <w:tc>
          <w:tcPr>
            <w:tcW w:w="5000" w:type="pct"/>
            <w:gridSpan w:val="14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0070C0"/>
            <w:vAlign w:val="bottom"/>
            <w:hideMark/>
          </w:tcPr>
          <w:p w14:paraId="455B66D8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lastRenderedPageBreak/>
              <w:t>Others</w:t>
            </w:r>
          </w:p>
        </w:tc>
      </w:tr>
      <w:tr w:rsidR="000C73CD" w:rsidRPr="000C73CD" w14:paraId="7E6FD3A4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9CD3789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Travel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0D85AE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723815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824EBE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B79B5F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747549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6843E9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A618FE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BDB60F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A23FD41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1B7ADC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E92C59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FB24BC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6612E88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     1,000 </w:t>
            </w:r>
          </w:p>
        </w:tc>
      </w:tr>
      <w:tr w:rsidR="000C73CD" w:rsidRPr="000C73CD" w14:paraId="6831DF0B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3172ECB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B6AF11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0B00D4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CF9EAF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AB7792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BAF467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E30700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347443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010D33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0849C2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A6791E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2564AC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37F7CA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5CDEBE2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             -   </w:t>
            </w:r>
          </w:p>
        </w:tc>
      </w:tr>
      <w:tr w:rsidR="000C73CD" w:rsidRPr="000C73CD" w14:paraId="583B4BB8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C469305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1A83017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EDC9D4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08AA59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1FEF11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C74B0E9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53B3D08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3452DA6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992613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2FA837C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636F802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4793B22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0827650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B9BD5"/>
            <w:vAlign w:val="bottom"/>
            <w:hideMark/>
          </w:tcPr>
          <w:p w14:paraId="6A5BA0F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             -   </w:t>
            </w:r>
          </w:p>
        </w:tc>
      </w:tr>
      <w:tr w:rsidR="000C73CD" w:rsidRPr="000C73CD" w14:paraId="7765DFCD" w14:textId="77777777" w:rsidTr="000C73CD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5D4B4D2" w14:textId="77777777" w:rsidR="0071654E" w:rsidRPr="0071654E" w:rsidRDefault="0071654E" w:rsidP="00716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Others Total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C29DA7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CAF02E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111086D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4211648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304A965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3877494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5342D3F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45CA031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71E5862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0D59AA7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43EC842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63966A2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        -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9BC2E6"/>
            <w:vAlign w:val="bottom"/>
            <w:hideMark/>
          </w:tcPr>
          <w:p w14:paraId="1C72B3B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£     1,000 </w:t>
            </w:r>
          </w:p>
        </w:tc>
      </w:tr>
      <w:tr w:rsidR="000C73CD" w:rsidRPr="000C73CD" w14:paraId="19772DD3" w14:textId="77777777" w:rsidTr="000C73CD">
        <w:trPr>
          <w:trHeight w:val="750"/>
        </w:trPr>
        <w:tc>
          <w:tcPr>
            <w:tcW w:w="35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1A47B7A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Total Monthly Spend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4C5C749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£2,200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11F12A7C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£13,200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6BF78CE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£14,800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12E6043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   7,200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1D3C7AB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   9,200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343D667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   9,300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32900FB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£10,200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5BB6987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£17,200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07042304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   18,300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44C007C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   15,200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15F62C8A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   12,500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2017712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   13,300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B9BD5"/>
            <w:vAlign w:val="bottom"/>
            <w:hideMark/>
          </w:tcPr>
          <w:p w14:paraId="3E5D3997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 xml:space="preserve"> £142,600 </w:t>
            </w:r>
          </w:p>
        </w:tc>
      </w:tr>
      <w:tr w:rsidR="000C73CD" w:rsidRPr="000C73CD" w14:paraId="05C86D1D" w14:textId="77777777" w:rsidTr="000C73CD">
        <w:trPr>
          <w:trHeight w:val="750"/>
        </w:trPr>
        <w:tc>
          <w:tcPr>
            <w:tcW w:w="35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0C25B49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Total Budget Spend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1D8D125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£2,200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48066502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£15,400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385DD4CB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£30,200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02B94C23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£37,400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19AA8CC5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£46,600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3EE721E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£55,900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440D996D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£66,100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58C3CF00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£83,300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6AE91C1F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£101,600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0BE8CB6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£116,800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7CCFBE86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£129,300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472C4"/>
            <w:vAlign w:val="bottom"/>
            <w:hideMark/>
          </w:tcPr>
          <w:p w14:paraId="48CD1CE8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 £142,600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BE6E" w14:textId="77777777" w:rsidR="0071654E" w:rsidRPr="0071654E" w:rsidRDefault="0071654E" w:rsidP="00716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1654E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</w:tbl>
    <w:p w14:paraId="3BC59381" w14:textId="77777777" w:rsidR="006B6D9B" w:rsidRPr="00CA32A5" w:rsidRDefault="006B6D9B" w:rsidP="006B6D9B">
      <w:pPr>
        <w:spacing w:before="100" w:beforeAutospacing="1" w:after="100" w:afterAutospacing="1" w:line="240" w:lineRule="auto"/>
      </w:pPr>
    </w:p>
    <w:p w14:paraId="3C7C2E57" w14:textId="77777777" w:rsidR="00CA32A5" w:rsidRPr="00CA32A5" w:rsidRDefault="00CA32A5" w:rsidP="00CA32A5"/>
    <w:sectPr w:rsidR="00CA32A5" w:rsidRPr="00CA32A5" w:rsidSect="000C73C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3" w:author="Author" w:initials="A">
    <w:p w14:paraId="25B56FE1" w14:textId="77777777" w:rsidR="001C7A61" w:rsidRDefault="001C7A61" w:rsidP="001C7A61">
      <w:pPr>
        <w:pStyle w:val="CommentText"/>
      </w:pPr>
      <w:r>
        <w:rPr>
          <w:rStyle w:val="CommentReference"/>
        </w:rPr>
        <w:annotationRef/>
      </w:r>
      <w:r>
        <w:t>Entirely fabricated costs. Do not copy.</w:t>
      </w:r>
      <w:r>
        <w:br/>
      </w:r>
      <w:r>
        <w:br/>
        <w:t>A full spreadsheet for cost tracking and calculating can be found under “Budget Tracking Template.xls.”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B56F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B56FE1" w16cid:durableId="0BD65F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F833" w14:textId="77777777" w:rsidR="00BF00CB" w:rsidRDefault="00BF00CB">
      <w:pPr>
        <w:spacing w:after="0"/>
      </w:pPr>
      <w:r>
        <w:separator/>
      </w:r>
    </w:p>
  </w:endnote>
  <w:endnote w:type="continuationSeparator" w:id="0">
    <w:p w14:paraId="3F231F5B" w14:textId="77777777" w:rsidR="00BF00CB" w:rsidRDefault="00BF00CB">
      <w:pPr>
        <w:spacing w:after="0"/>
      </w:pPr>
      <w:r>
        <w:continuationSeparator/>
      </w:r>
    </w:p>
  </w:endnote>
  <w:endnote w:type="continuationNotice" w:id="1">
    <w:p w14:paraId="01794594" w14:textId="77777777" w:rsidR="00BF00CB" w:rsidRDefault="00BF00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F6B24" w14:textId="77777777" w:rsidR="00BF00CB" w:rsidRDefault="00BF00CB">
      <w:pPr>
        <w:spacing w:after="0"/>
      </w:pPr>
      <w:r>
        <w:separator/>
      </w:r>
    </w:p>
  </w:footnote>
  <w:footnote w:type="continuationSeparator" w:id="0">
    <w:p w14:paraId="08CB87C4" w14:textId="77777777" w:rsidR="00BF00CB" w:rsidRDefault="00BF00CB">
      <w:pPr>
        <w:spacing w:after="0"/>
      </w:pPr>
      <w:r>
        <w:continuationSeparator/>
      </w:r>
    </w:p>
  </w:footnote>
  <w:footnote w:type="continuationNotice" w:id="1">
    <w:p w14:paraId="1AC19753" w14:textId="77777777" w:rsidR="00BF00CB" w:rsidRDefault="00BF00C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0A60"/>
    <w:multiLevelType w:val="multilevel"/>
    <w:tmpl w:val="5E3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A1162"/>
    <w:multiLevelType w:val="multilevel"/>
    <w:tmpl w:val="3F5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CF6"/>
    <w:multiLevelType w:val="multilevel"/>
    <w:tmpl w:val="BA3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77F59"/>
    <w:multiLevelType w:val="multilevel"/>
    <w:tmpl w:val="7700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264E0"/>
    <w:multiLevelType w:val="multilevel"/>
    <w:tmpl w:val="46B0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5133E"/>
    <w:multiLevelType w:val="multilevel"/>
    <w:tmpl w:val="D398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273E3"/>
    <w:multiLevelType w:val="multilevel"/>
    <w:tmpl w:val="55F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F0853"/>
    <w:multiLevelType w:val="multilevel"/>
    <w:tmpl w:val="09C8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4584E"/>
    <w:multiLevelType w:val="multilevel"/>
    <w:tmpl w:val="CE7C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B0A6E"/>
    <w:multiLevelType w:val="multilevel"/>
    <w:tmpl w:val="8C96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69387F"/>
    <w:multiLevelType w:val="multilevel"/>
    <w:tmpl w:val="2B5E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A0DA7"/>
    <w:multiLevelType w:val="multilevel"/>
    <w:tmpl w:val="CD28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30197"/>
    <w:multiLevelType w:val="multilevel"/>
    <w:tmpl w:val="57AC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2160D8"/>
    <w:multiLevelType w:val="multilevel"/>
    <w:tmpl w:val="0EFC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910362">
    <w:abstractNumId w:val="9"/>
  </w:num>
  <w:num w:numId="2" w16cid:durableId="645670379">
    <w:abstractNumId w:val="0"/>
  </w:num>
  <w:num w:numId="3" w16cid:durableId="137501688">
    <w:abstractNumId w:val="10"/>
  </w:num>
  <w:num w:numId="4" w16cid:durableId="417991206">
    <w:abstractNumId w:val="6"/>
  </w:num>
  <w:num w:numId="5" w16cid:durableId="1908833093">
    <w:abstractNumId w:val="2"/>
  </w:num>
  <w:num w:numId="6" w16cid:durableId="1048801569">
    <w:abstractNumId w:val="8"/>
  </w:num>
  <w:num w:numId="7" w16cid:durableId="999890949">
    <w:abstractNumId w:val="1"/>
  </w:num>
  <w:num w:numId="8" w16cid:durableId="948199332">
    <w:abstractNumId w:val="3"/>
  </w:num>
  <w:num w:numId="9" w16cid:durableId="555511529">
    <w:abstractNumId w:val="11"/>
  </w:num>
  <w:num w:numId="10" w16cid:durableId="581960517">
    <w:abstractNumId w:val="4"/>
  </w:num>
  <w:num w:numId="11" w16cid:durableId="2030443881">
    <w:abstractNumId w:val="5"/>
  </w:num>
  <w:num w:numId="12" w16cid:durableId="1156603898">
    <w:abstractNumId w:val="12"/>
  </w:num>
  <w:num w:numId="13" w16cid:durableId="1960404728">
    <w:abstractNumId w:val="7"/>
  </w:num>
  <w:num w:numId="14" w16cid:durableId="148727928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MLU0NjU1sDQ0MDFR0lEKTi0uzszPAykwNKwFAGUmsi0tAAAA"/>
  </w:docVars>
  <w:rsids>
    <w:rsidRoot w:val="009D435B"/>
    <w:rsid w:val="000001BB"/>
    <w:rsid w:val="0000609E"/>
    <w:rsid w:val="00010283"/>
    <w:rsid w:val="000117A5"/>
    <w:rsid w:val="00012C5C"/>
    <w:rsid w:val="00013244"/>
    <w:rsid w:val="000174E1"/>
    <w:rsid w:val="00020645"/>
    <w:rsid w:val="00022AD0"/>
    <w:rsid w:val="00035093"/>
    <w:rsid w:val="00064436"/>
    <w:rsid w:val="000820FB"/>
    <w:rsid w:val="00083C90"/>
    <w:rsid w:val="00084893"/>
    <w:rsid w:val="0008605D"/>
    <w:rsid w:val="0008662D"/>
    <w:rsid w:val="00091E95"/>
    <w:rsid w:val="00094E82"/>
    <w:rsid w:val="00097F02"/>
    <w:rsid w:val="000A02D4"/>
    <w:rsid w:val="000A635E"/>
    <w:rsid w:val="000A6CF4"/>
    <w:rsid w:val="000B0201"/>
    <w:rsid w:val="000B4D28"/>
    <w:rsid w:val="000B6ACD"/>
    <w:rsid w:val="000C73CD"/>
    <w:rsid w:val="000D311F"/>
    <w:rsid w:val="000D7E48"/>
    <w:rsid w:val="000F1403"/>
    <w:rsid w:val="001008ED"/>
    <w:rsid w:val="00121E46"/>
    <w:rsid w:val="00125D5F"/>
    <w:rsid w:val="00131CE3"/>
    <w:rsid w:val="001375FB"/>
    <w:rsid w:val="00147087"/>
    <w:rsid w:val="00153D7A"/>
    <w:rsid w:val="00156624"/>
    <w:rsid w:val="001746EE"/>
    <w:rsid w:val="00176166"/>
    <w:rsid w:val="00176ADE"/>
    <w:rsid w:val="00185B9A"/>
    <w:rsid w:val="001B3047"/>
    <w:rsid w:val="001B6E23"/>
    <w:rsid w:val="001C1A36"/>
    <w:rsid w:val="001C3C88"/>
    <w:rsid w:val="001C7A61"/>
    <w:rsid w:val="001D1B17"/>
    <w:rsid w:val="001D5DA5"/>
    <w:rsid w:val="001F0C41"/>
    <w:rsid w:val="001F26F5"/>
    <w:rsid w:val="00205D5B"/>
    <w:rsid w:val="00206583"/>
    <w:rsid w:val="00213467"/>
    <w:rsid w:val="00213A0F"/>
    <w:rsid w:val="002143B1"/>
    <w:rsid w:val="00225CFF"/>
    <w:rsid w:val="00226EE4"/>
    <w:rsid w:val="00243633"/>
    <w:rsid w:val="00244C36"/>
    <w:rsid w:val="00254DD7"/>
    <w:rsid w:val="00263F36"/>
    <w:rsid w:val="00267A7D"/>
    <w:rsid w:val="00270EA9"/>
    <w:rsid w:val="00283C75"/>
    <w:rsid w:val="002955E1"/>
    <w:rsid w:val="002B1363"/>
    <w:rsid w:val="002D0A7D"/>
    <w:rsid w:val="002D1375"/>
    <w:rsid w:val="002D1F9E"/>
    <w:rsid w:val="002E0B03"/>
    <w:rsid w:val="002E34E3"/>
    <w:rsid w:val="002E651F"/>
    <w:rsid w:val="003107E0"/>
    <w:rsid w:val="0033208C"/>
    <w:rsid w:val="00336C93"/>
    <w:rsid w:val="00344FFF"/>
    <w:rsid w:val="0034594D"/>
    <w:rsid w:val="003657E2"/>
    <w:rsid w:val="003707FE"/>
    <w:rsid w:val="0037570F"/>
    <w:rsid w:val="00381F9A"/>
    <w:rsid w:val="00382720"/>
    <w:rsid w:val="0038517B"/>
    <w:rsid w:val="0038761D"/>
    <w:rsid w:val="00387AE5"/>
    <w:rsid w:val="003926D9"/>
    <w:rsid w:val="0039579C"/>
    <w:rsid w:val="003975E9"/>
    <w:rsid w:val="003A000D"/>
    <w:rsid w:val="003A31A9"/>
    <w:rsid w:val="003B41FA"/>
    <w:rsid w:val="003C5440"/>
    <w:rsid w:val="003D2243"/>
    <w:rsid w:val="003D5DE4"/>
    <w:rsid w:val="003D625B"/>
    <w:rsid w:val="004114B0"/>
    <w:rsid w:val="00413C02"/>
    <w:rsid w:val="00417C79"/>
    <w:rsid w:val="00430443"/>
    <w:rsid w:val="00431545"/>
    <w:rsid w:val="00435DE7"/>
    <w:rsid w:val="00441954"/>
    <w:rsid w:val="00441D4C"/>
    <w:rsid w:val="00442EE8"/>
    <w:rsid w:val="00443364"/>
    <w:rsid w:val="00443631"/>
    <w:rsid w:val="004519A0"/>
    <w:rsid w:val="004532AE"/>
    <w:rsid w:val="0045451F"/>
    <w:rsid w:val="00465D65"/>
    <w:rsid w:val="00472D9D"/>
    <w:rsid w:val="00472F83"/>
    <w:rsid w:val="0047399B"/>
    <w:rsid w:val="00474E6B"/>
    <w:rsid w:val="00483C89"/>
    <w:rsid w:val="00490855"/>
    <w:rsid w:val="0049161C"/>
    <w:rsid w:val="00492B30"/>
    <w:rsid w:val="00494C67"/>
    <w:rsid w:val="00497C52"/>
    <w:rsid w:val="004A0995"/>
    <w:rsid w:val="004B5F39"/>
    <w:rsid w:val="004C3407"/>
    <w:rsid w:val="004C6C84"/>
    <w:rsid w:val="004C6F7D"/>
    <w:rsid w:val="004D7953"/>
    <w:rsid w:val="004E6844"/>
    <w:rsid w:val="004F3AFB"/>
    <w:rsid w:val="004F41F9"/>
    <w:rsid w:val="0050681A"/>
    <w:rsid w:val="0052248A"/>
    <w:rsid w:val="00527285"/>
    <w:rsid w:val="00550097"/>
    <w:rsid w:val="00550941"/>
    <w:rsid w:val="005642FA"/>
    <w:rsid w:val="005644B0"/>
    <w:rsid w:val="005658D3"/>
    <w:rsid w:val="00566B6F"/>
    <w:rsid w:val="00577B50"/>
    <w:rsid w:val="005829CA"/>
    <w:rsid w:val="00591B3A"/>
    <w:rsid w:val="00597EE3"/>
    <w:rsid w:val="005B00CF"/>
    <w:rsid w:val="005B3DA4"/>
    <w:rsid w:val="005C224B"/>
    <w:rsid w:val="005E2D94"/>
    <w:rsid w:val="005E54D9"/>
    <w:rsid w:val="005E7E2E"/>
    <w:rsid w:val="005F3E51"/>
    <w:rsid w:val="006007B2"/>
    <w:rsid w:val="006028C8"/>
    <w:rsid w:val="00603E36"/>
    <w:rsid w:val="006072C7"/>
    <w:rsid w:val="00610417"/>
    <w:rsid w:val="00614DEC"/>
    <w:rsid w:val="00645FC0"/>
    <w:rsid w:val="00646656"/>
    <w:rsid w:val="0065240E"/>
    <w:rsid w:val="0065304C"/>
    <w:rsid w:val="00663596"/>
    <w:rsid w:val="00670232"/>
    <w:rsid w:val="00677E1E"/>
    <w:rsid w:val="00693045"/>
    <w:rsid w:val="00695B3C"/>
    <w:rsid w:val="00697065"/>
    <w:rsid w:val="006B6D9B"/>
    <w:rsid w:val="006C0936"/>
    <w:rsid w:val="006C1A23"/>
    <w:rsid w:val="006D0B97"/>
    <w:rsid w:val="006D40AD"/>
    <w:rsid w:val="006D7CD5"/>
    <w:rsid w:val="006E7FB7"/>
    <w:rsid w:val="006F0498"/>
    <w:rsid w:val="006F633B"/>
    <w:rsid w:val="0070037A"/>
    <w:rsid w:val="00711FB4"/>
    <w:rsid w:val="0071495A"/>
    <w:rsid w:val="0071654E"/>
    <w:rsid w:val="00725D7D"/>
    <w:rsid w:val="00732F05"/>
    <w:rsid w:val="00733514"/>
    <w:rsid w:val="00734A24"/>
    <w:rsid w:val="00735C50"/>
    <w:rsid w:val="00780D90"/>
    <w:rsid w:val="00782F89"/>
    <w:rsid w:val="00783936"/>
    <w:rsid w:val="00786E32"/>
    <w:rsid w:val="00796082"/>
    <w:rsid w:val="007B107C"/>
    <w:rsid w:val="007B6891"/>
    <w:rsid w:val="007C3A9D"/>
    <w:rsid w:val="007C46BE"/>
    <w:rsid w:val="007C6E89"/>
    <w:rsid w:val="007E73EB"/>
    <w:rsid w:val="007E77D3"/>
    <w:rsid w:val="007F420E"/>
    <w:rsid w:val="007F6D09"/>
    <w:rsid w:val="008264BF"/>
    <w:rsid w:val="008423B7"/>
    <w:rsid w:val="0084377F"/>
    <w:rsid w:val="00850EBF"/>
    <w:rsid w:val="00853B98"/>
    <w:rsid w:val="00856AF9"/>
    <w:rsid w:val="00863933"/>
    <w:rsid w:val="00866103"/>
    <w:rsid w:val="008710EE"/>
    <w:rsid w:val="00876F95"/>
    <w:rsid w:val="00887788"/>
    <w:rsid w:val="008A6694"/>
    <w:rsid w:val="008C5390"/>
    <w:rsid w:val="008D17D5"/>
    <w:rsid w:val="008D432F"/>
    <w:rsid w:val="008D60D7"/>
    <w:rsid w:val="008E0627"/>
    <w:rsid w:val="008E4F28"/>
    <w:rsid w:val="008F28A0"/>
    <w:rsid w:val="008F2C11"/>
    <w:rsid w:val="00903AF0"/>
    <w:rsid w:val="009042C9"/>
    <w:rsid w:val="0090795C"/>
    <w:rsid w:val="00911250"/>
    <w:rsid w:val="0091365B"/>
    <w:rsid w:val="00917244"/>
    <w:rsid w:val="00922F7A"/>
    <w:rsid w:val="00923D4B"/>
    <w:rsid w:val="009249E5"/>
    <w:rsid w:val="009337AA"/>
    <w:rsid w:val="00941EB1"/>
    <w:rsid w:val="0095063E"/>
    <w:rsid w:val="00952D14"/>
    <w:rsid w:val="009561E6"/>
    <w:rsid w:val="0096058E"/>
    <w:rsid w:val="00963C11"/>
    <w:rsid w:val="00966AD5"/>
    <w:rsid w:val="00967381"/>
    <w:rsid w:val="00981AF2"/>
    <w:rsid w:val="00987114"/>
    <w:rsid w:val="00995854"/>
    <w:rsid w:val="009A19CA"/>
    <w:rsid w:val="009B31E1"/>
    <w:rsid w:val="009B4EEA"/>
    <w:rsid w:val="009D435B"/>
    <w:rsid w:val="009D4A24"/>
    <w:rsid w:val="009E0F61"/>
    <w:rsid w:val="009E5D2E"/>
    <w:rsid w:val="009E61A1"/>
    <w:rsid w:val="009F7168"/>
    <w:rsid w:val="00A05C08"/>
    <w:rsid w:val="00A05EAB"/>
    <w:rsid w:val="00A13909"/>
    <w:rsid w:val="00A14663"/>
    <w:rsid w:val="00A206F0"/>
    <w:rsid w:val="00A275CF"/>
    <w:rsid w:val="00A449DF"/>
    <w:rsid w:val="00A45D82"/>
    <w:rsid w:val="00A50290"/>
    <w:rsid w:val="00A5030F"/>
    <w:rsid w:val="00A60A8F"/>
    <w:rsid w:val="00A61327"/>
    <w:rsid w:val="00A646D3"/>
    <w:rsid w:val="00A66B28"/>
    <w:rsid w:val="00A71134"/>
    <w:rsid w:val="00A7331B"/>
    <w:rsid w:val="00A733C5"/>
    <w:rsid w:val="00A82BCD"/>
    <w:rsid w:val="00A862B8"/>
    <w:rsid w:val="00A90691"/>
    <w:rsid w:val="00A9133D"/>
    <w:rsid w:val="00A9216D"/>
    <w:rsid w:val="00AB0E40"/>
    <w:rsid w:val="00AB587D"/>
    <w:rsid w:val="00AC33B0"/>
    <w:rsid w:val="00AC50E2"/>
    <w:rsid w:val="00AD195F"/>
    <w:rsid w:val="00AD1BE0"/>
    <w:rsid w:val="00AD2FD0"/>
    <w:rsid w:val="00AD58A0"/>
    <w:rsid w:val="00AE2D7B"/>
    <w:rsid w:val="00AE33BA"/>
    <w:rsid w:val="00AE6ACB"/>
    <w:rsid w:val="00AEA94B"/>
    <w:rsid w:val="00AF2703"/>
    <w:rsid w:val="00AF3298"/>
    <w:rsid w:val="00AF6D83"/>
    <w:rsid w:val="00B211B5"/>
    <w:rsid w:val="00B22712"/>
    <w:rsid w:val="00B22BE8"/>
    <w:rsid w:val="00B22D7B"/>
    <w:rsid w:val="00B22E15"/>
    <w:rsid w:val="00B30FFF"/>
    <w:rsid w:val="00B4153C"/>
    <w:rsid w:val="00B44FDD"/>
    <w:rsid w:val="00B45DB4"/>
    <w:rsid w:val="00B47AF1"/>
    <w:rsid w:val="00B64071"/>
    <w:rsid w:val="00B65F27"/>
    <w:rsid w:val="00B74AAE"/>
    <w:rsid w:val="00B81664"/>
    <w:rsid w:val="00B91643"/>
    <w:rsid w:val="00B942A8"/>
    <w:rsid w:val="00B97C1F"/>
    <w:rsid w:val="00BA50B6"/>
    <w:rsid w:val="00BE015D"/>
    <w:rsid w:val="00BE53C2"/>
    <w:rsid w:val="00BE6988"/>
    <w:rsid w:val="00BF00CB"/>
    <w:rsid w:val="00BF2406"/>
    <w:rsid w:val="00C07639"/>
    <w:rsid w:val="00C31094"/>
    <w:rsid w:val="00C325C0"/>
    <w:rsid w:val="00C3745F"/>
    <w:rsid w:val="00C55EFA"/>
    <w:rsid w:val="00C5608B"/>
    <w:rsid w:val="00C6392C"/>
    <w:rsid w:val="00C6546C"/>
    <w:rsid w:val="00C75606"/>
    <w:rsid w:val="00C843B2"/>
    <w:rsid w:val="00C84D5B"/>
    <w:rsid w:val="00C85982"/>
    <w:rsid w:val="00C97A7A"/>
    <w:rsid w:val="00CA140C"/>
    <w:rsid w:val="00CA1F64"/>
    <w:rsid w:val="00CA2B31"/>
    <w:rsid w:val="00CA32A5"/>
    <w:rsid w:val="00CA48B4"/>
    <w:rsid w:val="00CB2B8B"/>
    <w:rsid w:val="00CB40E0"/>
    <w:rsid w:val="00CC3471"/>
    <w:rsid w:val="00CC3EBA"/>
    <w:rsid w:val="00CD10F5"/>
    <w:rsid w:val="00CD22BE"/>
    <w:rsid w:val="00CE03F2"/>
    <w:rsid w:val="00CE3892"/>
    <w:rsid w:val="00CF4B21"/>
    <w:rsid w:val="00D01CCD"/>
    <w:rsid w:val="00D24E3B"/>
    <w:rsid w:val="00D251FD"/>
    <w:rsid w:val="00D45528"/>
    <w:rsid w:val="00D50910"/>
    <w:rsid w:val="00D5230B"/>
    <w:rsid w:val="00D53C6D"/>
    <w:rsid w:val="00D57422"/>
    <w:rsid w:val="00D67C19"/>
    <w:rsid w:val="00D70A08"/>
    <w:rsid w:val="00D76C5D"/>
    <w:rsid w:val="00D866B0"/>
    <w:rsid w:val="00D93CAA"/>
    <w:rsid w:val="00D9748D"/>
    <w:rsid w:val="00DA42EA"/>
    <w:rsid w:val="00DB78C4"/>
    <w:rsid w:val="00DC49F0"/>
    <w:rsid w:val="00DD29DB"/>
    <w:rsid w:val="00DD7E5B"/>
    <w:rsid w:val="00DF60A5"/>
    <w:rsid w:val="00E0103F"/>
    <w:rsid w:val="00E05B39"/>
    <w:rsid w:val="00E157CF"/>
    <w:rsid w:val="00E163A7"/>
    <w:rsid w:val="00E20B16"/>
    <w:rsid w:val="00E33038"/>
    <w:rsid w:val="00E37075"/>
    <w:rsid w:val="00E62FA5"/>
    <w:rsid w:val="00E9449B"/>
    <w:rsid w:val="00EA2F44"/>
    <w:rsid w:val="00EA3F51"/>
    <w:rsid w:val="00EA49FC"/>
    <w:rsid w:val="00EB3D71"/>
    <w:rsid w:val="00EB61EE"/>
    <w:rsid w:val="00EC408C"/>
    <w:rsid w:val="00EC5931"/>
    <w:rsid w:val="00EC659A"/>
    <w:rsid w:val="00EC7F60"/>
    <w:rsid w:val="00ED132C"/>
    <w:rsid w:val="00ED625E"/>
    <w:rsid w:val="00EE0D3E"/>
    <w:rsid w:val="00EE2956"/>
    <w:rsid w:val="00EE344E"/>
    <w:rsid w:val="00EF3683"/>
    <w:rsid w:val="00EF4109"/>
    <w:rsid w:val="00F03DD7"/>
    <w:rsid w:val="00F04FA1"/>
    <w:rsid w:val="00F114CA"/>
    <w:rsid w:val="00F31114"/>
    <w:rsid w:val="00F40D39"/>
    <w:rsid w:val="00F44620"/>
    <w:rsid w:val="00F55D0B"/>
    <w:rsid w:val="00F658E1"/>
    <w:rsid w:val="00F73A3A"/>
    <w:rsid w:val="00F775A3"/>
    <w:rsid w:val="00F82C77"/>
    <w:rsid w:val="00F951E5"/>
    <w:rsid w:val="00F96E56"/>
    <w:rsid w:val="00FA380A"/>
    <w:rsid w:val="00FA383C"/>
    <w:rsid w:val="00FA6CF6"/>
    <w:rsid w:val="00FB0A00"/>
    <w:rsid w:val="00FD0779"/>
    <w:rsid w:val="00FD2235"/>
    <w:rsid w:val="00FD6AA5"/>
    <w:rsid w:val="00FD6E7D"/>
    <w:rsid w:val="00FE3E5C"/>
    <w:rsid w:val="01401F0D"/>
    <w:rsid w:val="01A0B0F7"/>
    <w:rsid w:val="01E9C3C5"/>
    <w:rsid w:val="0221EA5F"/>
    <w:rsid w:val="0242CAE4"/>
    <w:rsid w:val="0288802F"/>
    <w:rsid w:val="02D0102E"/>
    <w:rsid w:val="02F50112"/>
    <w:rsid w:val="045EBCB1"/>
    <w:rsid w:val="05083C2A"/>
    <w:rsid w:val="051890C7"/>
    <w:rsid w:val="05A30078"/>
    <w:rsid w:val="05AEE045"/>
    <w:rsid w:val="065B7ACF"/>
    <w:rsid w:val="06C69285"/>
    <w:rsid w:val="070F727F"/>
    <w:rsid w:val="0827ADF6"/>
    <w:rsid w:val="090F6F16"/>
    <w:rsid w:val="09455C5C"/>
    <w:rsid w:val="09834180"/>
    <w:rsid w:val="0A0184DA"/>
    <w:rsid w:val="0A408A74"/>
    <w:rsid w:val="0A569F72"/>
    <w:rsid w:val="0B419FBC"/>
    <w:rsid w:val="0BF19AB0"/>
    <w:rsid w:val="0CCEAEDB"/>
    <w:rsid w:val="0D5E6C99"/>
    <w:rsid w:val="0E8CCD48"/>
    <w:rsid w:val="0F067AAD"/>
    <w:rsid w:val="0F293B72"/>
    <w:rsid w:val="0F783E0E"/>
    <w:rsid w:val="0FF58EC2"/>
    <w:rsid w:val="10D55E7D"/>
    <w:rsid w:val="10E913C3"/>
    <w:rsid w:val="10EBD4A2"/>
    <w:rsid w:val="1130CB91"/>
    <w:rsid w:val="11FC5C24"/>
    <w:rsid w:val="12E46B04"/>
    <w:rsid w:val="134C8C7B"/>
    <w:rsid w:val="1382BEB1"/>
    <w:rsid w:val="13D6AC2F"/>
    <w:rsid w:val="15700613"/>
    <w:rsid w:val="168B9C84"/>
    <w:rsid w:val="16B86735"/>
    <w:rsid w:val="16C4F4C6"/>
    <w:rsid w:val="172CD5D0"/>
    <w:rsid w:val="180CA1D7"/>
    <w:rsid w:val="180E7759"/>
    <w:rsid w:val="183474F5"/>
    <w:rsid w:val="1867B714"/>
    <w:rsid w:val="19446274"/>
    <w:rsid w:val="1949C3A9"/>
    <w:rsid w:val="194FAEC4"/>
    <w:rsid w:val="19B2857E"/>
    <w:rsid w:val="1A11A046"/>
    <w:rsid w:val="1A6BEE19"/>
    <w:rsid w:val="1AD959F7"/>
    <w:rsid w:val="1B6BF13B"/>
    <w:rsid w:val="1B791174"/>
    <w:rsid w:val="1C7890AB"/>
    <w:rsid w:val="1C78DC8B"/>
    <w:rsid w:val="1CB041E7"/>
    <w:rsid w:val="1D41B3FC"/>
    <w:rsid w:val="1D4FD695"/>
    <w:rsid w:val="1D5AEBC1"/>
    <w:rsid w:val="1D9D0D28"/>
    <w:rsid w:val="1E0601F5"/>
    <w:rsid w:val="1E24B79A"/>
    <w:rsid w:val="1E316BE0"/>
    <w:rsid w:val="1F38DD89"/>
    <w:rsid w:val="1FB3354D"/>
    <w:rsid w:val="207C88D1"/>
    <w:rsid w:val="20C9A971"/>
    <w:rsid w:val="20D6538A"/>
    <w:rsid w:val="21A96556"/>
    <w:rsid w:val="21B5CA33"/>
    <w:rsid w:val="22DBAD88"/>
    <w:rsid w:val="2324079B"/>
    <w:rsid w:val="23359CDE"/>
    <w:rsid w:val="23519A94"/>
    <w:rsid w:val="2581C0DD"/>
    <w:rsid w:val="2582A7BC"/>
    <w:rsid w:val="260F4214"/>
    <w:rsid w:val="266744F3"/>
    <w:rsid w:val="26893B56"/>
    <w:rsid w:val="272C5E41"/>
    <w:rsid w:val="2745779E"/>
    <w:rsid w:val="28CF2939"/>
    <w:rsid w:val="28CF6970"/>
    <w:rsid w:val="2914605F"/>
    <w:rsid w:val="295A715F"/>
    <w:rsid w:val="298FBAC3"/>
    <w:rsid w:val="29BEA12C"/>
    <w:rsid w:val="2A20A908"/>
    <w:rsid w:val="2A63FF03"/>
    <w:rsid w:val="2B66537F"/>
    <w:rsid w:val="2B79C3FD"/>
    <w:rsid w:val="2B98F944"/>
    <w:rsid w:val="2BE6F169"/>
    <w:rsid w:val="2C4A1566"/>
    <w:rsid w:val="2C55BF2F"/>
    <w:rsid w:val="2CC9021D"/>
    <w:rsid w:val="2CF87CDA"/>
    <w:rsid w:val="2D082349"/>
    <w:rsid w:val="2D539AE1"/>
    <w:rsid w:val="2D9B52AF"/>
    <w:rsid w:val="2E419B33"/>
    <w:rsid w:val="2ED39D6F"/>
    <w:rsid w:val="2FBC56AC"/>
    <w:rsid w:val="30D25BF9"/>
    <w:rsid w:val="3182EBE4"/>
    <w:rsid w:val="31DFF527"/>
    <w:rsid w:val="331E3417"/>
    <w:rsid w:val="3325AF32"/>
    <w:rsid w:val="336AA621"/>
    <w:rsid w:val="343B29CA"/>
    <w:rsid w:val="34E70F76"/>
    <w:rsid w:val="3527D4A1"/>
    <w:rsid w:val="369E735E"/>
    <w:rsid w:val="36D4D4B8"/>
    <w:rsid w:val="36DD2A98"/>
    <w:rsid w:val="38BC5840"/>
    <w:rsid w:val="38C21C1A"/>
    <w:rsid w:val="3928FE27"/>
    <w:rsid w:val="398E5CC8"/>
    <w:rsid w:val="39949472"/>
    <w:rsid w:val="39AF47EA"/>
    <w:rsid w:val="3A0A7D3C"/>
    <w:rsid w:val="3A868DE2"/>
    <w:rsid w:val="3B2693F1"/>
    <w:rsid w:val="3B2A2D29"/>
    <w:rsid w:val="3CA11D46"/>
    <w:rsid w:val="3CC7C4FF"/>
    <w:rsid w:val="3D081EF1"/>
    <w:rsid w:val="3D0AA316"/>
    <w:rsid w:val="3D442252"/>
    <w:rsid w:val="3E6A34F4"/>
    <w:rsid w:val="40CF8A37"/>
    <w:rsid w:val="40F2A13F"/>
    <w:rsid w:val="41AC6A21"/>
    <w:rsid w:val="41B4D93A"/>
    <w:rsid w:val="42513566"/>
    <w:rsid w:val="42D4E8F8"/>
    <w:rsid w:val="42D5AF94"/>
    <w:rsid w:val="42E43562"/>
    <w:rsid w:val="43D5D7DC"/>
    <w:rsid w:val="43E45D88"/>
    <w:rsid w:val="440421BD"/>
    <w:rsid w:val="44E7ADF2"/>
    <w:rsid w:val="451EF813"/>
    <w:rsid w:val="45EB7304"/>
    <w:rsid w:val="47901D80"/>
    <w:rsid w:val="4899E334"/>
    <w:rsid w:val="48CA1302"/>
    <w:rsid w:val="4909BDBD"/>
    <w:rsid w:val="494118B0"/>
    <w:rsid w:val="4A26FCCD"/>
    <w:rsid w:val="4A44E7B4"/>
    <w:rsid w:val="4A7E48D7"/>
    <w:rsid w:val="4B0860A5"/>
    <w:rsid w:val="4B28F85A"/>
    <w:rsid w:val="4B947B84"/>
    <w:rsid w:val="4D542BFA"/>
    <w:rsid w:val="4D7DB73C"/>
    <w:rsid w:val="4D9D8425"/>
    <w:rsid w:val="4E400167"/>
    <w:rsid w:val="4ECBDA04"/>
    <w:rsid w:val="4F4B85E3"/>
    <w:rsid w:val="4F6CCEF5"/>
    <w:rsid w:val="50143B26"/>
    <w:rsid w:val="50CB2561"/>
    <w:rsid w:val="50CB4BC5"/>
    <w:rsid w:val="51325FA5"/>
    <w:rsid w:val="51361404"/>
    <w:rsid w:val="51638156"/>
    <w:rsid w:val="51E105A1"/>
    <w:rsid w:val="51EE120A"/>
    <w:rsid w:val="52D1E465"/>
    <w:rsid w:val="53404167"/>
    <w:rsid w:val="53CBD3DB"/>
    <w:rsid w:val="5480BEB4"/>
    <w:rsid w:val="54F5287A"/>
    <w:rsid w:val="552C7C83"/>
    <w:rsid w:val="5598652D"/>
    <w:rsid w:val="564BC951"/>
    <w:rsid w:val="5734358E"/>
    <w:rsid w:val="5748C823"/>
    <w:rsid w:val="5766696D"/>
    <w:rsid w:val="578D3FD1"/>
    <w:rsid w:val="57950673"/>
    <w:rsid w:val="57980344"/>
    <w:rsid w:val="57D4A585"/>
    <w:rsid w:val="589A043D"/>
    <w:rsid w:val="58E2B87D"/>
    <w:rsid w:val="59838F58"/>
    <w:rsid w:val="5A06EAAB"/>
    <w:rsid w:val="5A26EABF"/>
    <w:rsid w:val="5AAF77D7"/>
    <w:rsid w:val="5B2A54F2"/>
    <w:rsid w:val="5B6421A1"/>
    <w:rsid w:val="5C8CF049"/>
    <w:rsid w:val="5CB3C539"/>
    <w:rsid w:val="5CBDECBE"/>
    <w:rsid w:val="5D5C9343"/>
    <w:rsid w:val="5D6D503A"/>
    <w:rsid w:val="5DEE0905"/>
    <w:rsid w:val="5E5E12B7"/>
    <w:rsid w:val="5E614B4A"/>
    <w:rsid w:val="5E90E869"/>
    <w:rsid w:val="5E9A7729"/>
    <w:rsid w:val="5F7072DA"/>
    <w:rsid w:val="5F7A6299"/>
    <w:rsid w:val="601D84A5"/>
    <w:rsid w:val="60E78DB8"/>
    <w:rsid w:val="626D64A6"/>
    <w:rsid w:val="627EB1FB"/>
    <w:rsid w:val="62A02FAF"/>
    <w:rsid w:val="62B37D60"/>
    <w:rsid w:val="630964C7"/>
    <w:rsid w:val="63E63735"/>
    <w:rsid w:val="64022FAC"/>
    <w:rsid w:val="641A825C"/>
    <w:rsid w:val="642849F5"/>
    <w:rsid w:val="65C5102A"/>
    <w:rsid w:val="668B1C7F"/>
    <w:rsid w:val="6695AAA3"/>
    <w:rsid w:val="677C5808"/>
    <w:rsid w:val="688AA67C"/>
    <w:rsid w:val="68AACC3E"/>
    <w:rsid w:val="68DA9BD0"/>
    <w:rsid w:val="68F29F9D"/>
    <w:rsid w:val="6992E12D"/>
    <w:rsid w:val="699698A5"/>
    <w:rsid w:val="69D0F52C"/>
    <w:rsid w:val="6B01D920"/>
    <w:rsid w:val="6B326906"/>
    <w:rsid w:val="6B6A68A8"/>
    <w:rsid w:val="6BFC9847"/>
    <w:rsid w:val="6C2353EC"/>
    <w:rsid w:val="6C413EAC"/>
    <w:rsid w:val="6CB61EC0"/>
    <w:rsid w:val="6D1FFD08"/>
    <w:rsid w:val="6D99BE9A"/>
    <w:rsid w:val="6E58A29B"/>
    <w:rsid w:val="6E77E600"/>
    <w:rsid w:val="6EA87DDE"/>
    <w:rsid w:val="70A9FF15"/>
    <w:rsid w:val="7121B309"/>
    <w:rsid w:val="7145C954"/>
    <w:rsid w:val="7162A348"/>
    <w:rsid w:val="7169E56F"/>
    <w:rsid w:val="722278FA"/>
    <w:rsid w:val="722CA719"/>
    <w:rsid w:val="732BAFCA"/>
    <w:rsid w:val="7366512D"/>
    <w:rsid w:val="73ED0B84"/>
    <w:rsid w:val="74182C75"/>
    <w:rsid w:val="75332686"/>
    <w:rsid w:val="75402811"/>
    <w:rsid w:val="75BE129B"/>
    <w:rsid w:val="7603F1C9"/>
    <w:rsid w:val="76861EFA"/>
    <w:rsid w:val="77020588"/>
    <w:rsid w:val="775F146F"/>
    <w:rsid w:val="7788F492"/>
    <w:rsid w:val="7842E17E"/>
    <w:rsid w:val="78478D9C"/>
    <w:rsid w:val="7850A917"/>
    <w:rsid w:val="791322B1"/>
    <w:rsid w:val="795D9467"/>
    <w:rsid w:val="7A0697A9"/>
    <w:rsid w:val="7ADF55D8"/>
    <w:rsid w:val="7AE15A32"/>
    <w:rsid w:val="7B334921"/>
    <w:rsid w:val="7B5D284B"/>
    <w:rsid w:val="7CE450DC"/>
    <w:rsid w:val="7DC0C04A"/>
    <w:rsid w:val="7E07ADCA"/>
    <w:rsid w:val="7EB22302"/>
    <w:rsid w:val="7F96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1B5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5B"/>
  </w:style>
  <w:style w:type="paragraph" w:styleId="Heading1">
    <w:name w:val="heading 1"/>
    <w:basedOn w:val="Normal"/>
    <w:next w:val="Normal"/>
    <w:link w:val="Heading1Char"/>
    <w:uiPriority w:val="9"/>
    <w:qFormat/>
    <w:rsid w:val="00C84D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D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D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D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D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D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D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D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D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D5B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60A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0A8F"/>
    <w:rPr>
      <w:rFonts w:ascii="Arial" w:eastAsia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0A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0A8F"/>
    <w:rPr>
      <w:rFonts w:ascii="Arial" w:eastAsia="Arial" w:hAnsi="Arial" w:cs="Arial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D43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0A8F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0A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4D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84D5B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84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83936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A60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A8F"/>
  </w:style>
  <w:style w:type="character" w:customStyle="1" w:styleId="CommentTextChar">
    <w:name w:val="Comment Text Char"/>
    <w:basedOn w:val="DefaultParagraphFont"/>
    <w:link w:val="CommentText"/>
    <w:uiPriority w:val="99"/>
    <w:rsid w:val="00A60A8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A8F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0A8F"/>
    <w:rPr>
      <w:color w:val="96607D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A60A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60A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84D5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table" w:styleId="GridTable4-Accent4">
    <w:name w:val="Grid Table 4 Accent 4"/>
    <w:basedOn w:val="TableNormal"/>
    <w:uiPriority w:val="49"/>
    <w:rsid w:val="00B22BE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AD195F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leGrid">
    <w:name w:val="Table Grid"/>
    <w:basedOn w:val="TableNormal"/>
    <w:uiPriority w:val="59"/>
    <w:rsid w:val="00A60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A60A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unhideWhenUsed/>
    <w:rsid w:val="00A60A8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B0E40"/>
    <w:pPr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D67C19"/>
    <w:pPr>
      <w:spacing w:after="100"/>
      <w:ind w:left="360"/>
    </w:pPr>
  </w:style>
  <w:style w:type="table" w:styleId="GridTable4-Accent5">
    <w:name w:val="Grid Table 4 Accent 5"/>
    <w:basedOn w:val="TableNormal"/>
    <w:uiPriority w:val="49"/>
    <w:rsid w:val="0099585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C84D5B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D5B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D5B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D5B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D5B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D5B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4D5B"/>
    <w:pPr>
      <w:spacing w:line="240" w:lineRule="auto"/>
    </w:pPr>
    <w:rPr>
      <w:b/>
      <w:bCs/>
      <w:smallCaps/>
      <w:color w:val="0E2841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D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D5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84D5B"/>
    <w:rPr>
      <w:b/>
      <w:bCs/>
    </w:rPr>
  </w:style>
  <w:style w:type="character" w:styleId="Emphasis">
    <w:name w:val="Emphasis"/>
    <w:basedOn w:val="DefaultParagraphFont"/>
    <w:uiPriority w:val="20"/>
    <w:qFormat/>
    <w:rsid w:val="00C84D5B"/>
    <w:rPr>
      <w:i/>
      <w:iCs/>
    </w:rPr>
  </w:style>
  <w:style w:type="paragraph" w:styleId="NoSpacing">
    <w:name w:val="No Spacing"/>
    <w:uiPriority w:val="1"/>
    <w:qFormat/>
    <w:rsid w:val="00C84D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4D5B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4D5B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D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D5B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84D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84D5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84D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84D5B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84D5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D5B"/>
    <w:pPr>
      <w:outlineLvl w:val="9"/>
    </w:pPr>
  </w:style>
  <w:style w:type="table" w:styleId="ListTable4-Accent4">
    <w:name w:val="List Table 4 Accent 4"/>
    <w:basedOn w:val="TableNormal"/>
    <w:uiPriority w:val="49"/>
    <w:rsid w:val="00020645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A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C7F7-3D8F-4088-AF27-FC9ED5F5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1364</Words>
  <Characters>5979</Characters>
  <Application>Microsoft Office Word</Application>
  <DocSecurity>0</DocSecurity>
  <Lines>1195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Links>
    <vt:vector size="174" baseType="variant">
      <vt:variant>
        <vt:i4>4063263</vt:i4>
      </vt:variant>
      <vt:variant>
        <vt:i4>132</vt:i4>
      </vt:variant>
      <vt:variant>
        <vt:i4>0</vt:i4>
      </vt:variant>
      <vt:variant>
        <vt:i4>5</vt:i4>
      </vt:variant>
      <vt:variant>
        <vt:lpwstr>https://priassociation.sharepoint.com/sites/InformationSecurity/_layouts/15/guestaccess.aspx?e=BB64gB&amp;share=EVxaSSi-X9pCt3gDxa2b9AgBJXu94OHgH8ZJ1dWkAMHKjA</vt:lpwstr>
      </vt:variant>
      <vt:variant>
        <vt:lpwstr/>
      </vt:variant>
      <vt:variant>
        <vt:i4>7209060</vt:i4>
      </vt:variant>
      <vt:variant>
        <vt:i4>129</vt:i4>
      </vt:variant>
      <vt:variant>
        <vt:i4>0</vt:i4>
      </vt:variant>
      <vt:variant>
        <vt:i4>5</vt:i4>
      </vt:variant>
      <vt:variant>
        <vt:lpwstr>https://priassociation.sharepoint.com/:w:/s/InformationSecurity/EY7NN-fNTiZDmXxvRrOCfF8BQe-4cRtd-7pQBsgA2vSUXQ?e=I0wvCE</vt:lpwstr>
      </vt:variant>
      <vt:variant>
        <vt:lpwstr/>
      </vt:variant>
      <vt:variant>
        <vt:i4>8126559</vt:i4>
      </vt:variant>
      <vt:variant>
        <vt:i4>126</vt:i4>
      </vt:variant>
      <vt:variant>
        <vt:i4>0</vt:i4>
      </vt:variant>
      <vt:variant>
        <vt:i4>5</vt:i4>
      </vt:variant>
      <vt:variant>
        <vt:lpwstr>https://priassociation.sharepoint.com/:w:/s/InformationSecurity/Ee-cogpddPVLuFUdOZMiQicBm7n-uGXh_Dq2aP-OQooNFA?e=5p4dRh</vt:lpwstr>
      </vt:variant>
      <vt:variant>
        <vt:lpwstr/>
      </vt:variant>
      <vt:variant>
        <vt:i4>3145769</vt:i4>
      </vt:variant>
      <vt:variant>
        <vt:i4>123</vt:i4>
      </vt:variant>
      <vt:variant>
        <vt:i4>0</vt:i4>
      </vt:variant>
      <vt:variant>
        <vt:i4>5</vt:i4>
      </vt:variant>
      <vt:variant>
        <vt:lpwstr>https://priassociation.sharepoint.com/:w:/s/InformationSecurity/EbUyecQ-o7dLqLaHnviq9skBY78RDw90DfuzYlYdZfOzBg?e=tfVUsv</vt:lpwstr>
      </vt:variant>
      <vt:variant>
        <vt:lpwstr/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_Toc132624599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_Toc132624598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_Toc132624597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_Toc132624596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_Toc132624595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_Toc132624594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_Toc132624593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_Toc132624592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_Toc132624591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_Toc132624590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_Toc132624589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_Toc132624588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_Toc132624587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_Toc132624586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_Toc132624585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_Toc132624584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_Toc132624583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_Toc132624582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_Toc132624581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_Toc132624580</vt:lpwstr>
      </vt:variant>
      <vt:variant>
        <vt:i4>262258</vt:i4>
      </vt:variant>
      <vt:variant>
        <vt:i4>12</vt:i4>
      </vt:variant>
      <vt:variant>
        <vt:i4>0</vt:i4>
      </vt:variant>
      <vt:variant>
        <vt:i4>5</vt:i4>
      </vt:variant>
      <vt:variant>
        <vt:lpwstr>mailto:tatenda.kupara@unpri.org</vt:lpwstr>
      </vt:variant>
      <vt:variant>
        <vt:lpwstr/>
      </vt:variant>
      <vt:variant>
        <vt:i4>3276887</vt:i4>
      </vt:variant>
      <vt:variant>
        <vt:i4>9</vt:i4>
      </vt:variant>
      <vt:variant>
        <vt:i4>0</vt:i4>
      </vt:variant>
      <vt:variant>
        <vt:i4>5</vt:i4>
      </vt:variant>
      <vt:variant>
        <vt:lpwstr>mailto:martyn.platt@unpri.org</vt:lpwstr>
      </vt:variant>
      <vt:variant>
        <vt:lpwstr/>
      </vt:variant>
      <vt:variant>
        <vt:i4>5242927</vt:i4>
      </vt:variant>
      <vt:variant>
        <vt:i4>6</vt:i4>
      </vt:variant>
      <vt:variant>
        <vt:i4>0</vt:i4>
      </vt:variant>
      <vt:variant>
        <vt:i4>5</vt:i4>
      </vt:variant>
      <vt:variant>
        <vt:lpwstr>mailto:alan.parker@unpri.org</vt:lpwstr>
      </vt:variant>
      <vt:variant>
        <vt:lpwstr/>
      </vt:variant>
      <vt:variant>
        <vt:i4>1900652</vt:i4>
      </vt:variant>
      <vt:variant>
        <vt:i4>3</vt:i4>
      </vt:variant>
      <vt:variant>
        <vt:i4>0</vt:i4>
      </vt:variant>
      <vt:variant>
        <vt:i4>5</vt:i4>
      </vt:variant>
      <vt:variant>
        <vt:lpwstr>mailto:alexander.scott@unpri.org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mailto:abbie.ersser@unpri.org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2024-06-09T18:11:00Z</dcterms:created>
  <dcterms:modified xsi:type="dcterms:W3CDTF">2024-07-22T11:47:00Z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74300c92b55523e523617cc7701b153cca95616e7d887bd2ed9e3f56c6f66eb6</vt:lpwstr>
  </property>
</Properties>
</file>